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D94F" w14:textId="77777777" w:rsidR="00CF713E" w:rsidRPr="00832CD4" w:rsidRDefault="00CF713E" w:rsidP="00BD2209">
      <w:pPr>
        <w:jc w:val="center"/>
        <w:rPr>
          <w:rFonts w:ascii="Arial" w:hAnsi="Arial"/>
          <w:b/>
          <w:lang w:val="en-GB"/>
        </w:rPr>
      </w:pPr>
    </w:p>
    <w:p w14:paraId="765DAB00" w14:textId="77777777" w:rsidR="00CF713E" w:rsidRPr="00832CD4" w:rsidRDefault="00CF713E" w:rsidP="00071880">
      <w:pPr>
        <w:rPr>
          <w:rFonts w:ascii="Arial" w:hAnsi="Arial"/>
          <w:b/>
          <w:lang w:val="en-GB"/>
        </w:rPr>
      </w:pPr>
    </w:p>
    <w:p w14:paraId="02761039" w14:textId="77777777" w:rsidR="00BD2209" w:rsidRPr="00832CD4" w:rsidRDefault="00BD2209" w:rsidP="00BD2209">
      <w:pPr>
        <w:jc w:val="center"/>
        <w:rPr>
          <w:rFonts w:ascii="Arial" w:hAnsi="Arial"/>
          <w:b/>
          <w:lang w:val="en-GB"/>
        </w:rPr>
      </w:pPr>
      <w:r w:rsidRPr="00832CD4">
        <w:rPr>
          <w:rFonts w:ascii="Arial" w:hAnsi="Arial"/>
          <w:b/>
          <w:lang w:val="en-GB"/>
        </w:rPr>
        <w:t>GRAVESHAM BOROUGH COUNCIL</w:t>
      </w:r>
    </w:p>
    <w:p w14:paraId="0658F982" w14:textId="77777777" w:rsidR="00BD2209" w:rsidRPr="00832CD4" w:rsidRDefault="00BD2209" w:rsidP="00BD2209">
      <w:pPr>
        <w:jc w:val="center"/>
        <w:rPr>
          <w:rFonts w:ascii="Arial" w:hAnsi="Arial"/>
          <w:b/>
          <w:lang w:val="en-GB"/>
        </w:rPr>
      </w:pPr>
    </w:p>
    <w:p w14:paraId="28A24FF9" w14:textId="77777777" w:rsidR="00A05E28" w:rsidRDefault="00A05E28" w:rsidP="00923FBF">
      <w:pPr>
        <w:ind w:left="2835" w:hanging="2835"/>
        <w:rPr>
          <w:rFonts w:ascii="Arial" w:hAnsi="Arial"/>
          <w:b/>
          <w:sz w:val="22"/>
          <w:szCs w:val="22"/>
          <w:lang w:val="en-GB"/>
        </w:rPr>
      </w:pPr>
    </w:p>
    <w:tbl>
      <w:tblPr>
        <w:tblW w:w="9530" w:type="dxa"/>
        <w:tblLayout w:type="fixed"/>
        <w:tblLook w:val="0000" w:firstRow="0" w:lastRow="0" w:firstColumn="0" w:lastColumn="0" w:noHBand="0" w:noVBand="0"/>
      </w:tblPr>
      <w:tblGrid>
        <w:gridCol w:w="2628"/>
        <w:gridCol w:w="6902"/>
      </w:tblGrid>
      <w:tr w:rsidR="00A05E28" w14:paraId="66681774" w14:textId="77777777" w:rsidTr="0062264D">
        <w:tc>
          <w:tcPr>
            <w:tcW w:w="2628" w:type="dxa"/>
          </w:tcPr>
          <w:p w14:paraId="50F58D00" w14:textId="77777777" w:rsidR="00A05E28" w:rsidRDefault="00A05E28" w:rsidP="0062264D">
            <w:pPr>
              <w:rPr>
                <w:rFonts w:ascii="Arial" w:hAnsi="Arial"/>
                <w:sz w:val="22"/>
              </w:rPr>
            </w:pPr>
            <w:r>
              <w:rPr>
                <w:rFonts w:ascii="Arial" w:hAnsi="Arial"/>
                <w:sz w:val="22"/>
              </w:rPr>
              <w:t>Directorate:</w:t>
            </w:r>
          </w:p>
        </w:tc>
        <w:tc>
          <w:tcPr>
            <w:tcW w:w="6902" w:type="dxa"/>
          </w:tcPr>
          <w:p w14:paraId="772F233F" w14:textId="4455A22A" w:rsidR="00A05E28" w:rsidRDefault="00A05E28" w:rsidP="0062264D">
            <w:pPr>
              <w:rPr>
                <w:rFonts w:ascii="Arial" w:hAnsi="Arial"/>
                <w:sz w:val="22"/>
              </w:rPr>
            </w:pPr>
            <w:r w:rsidRPr="00832CD4">
              <w:rPr>
                <w:rFonts w:ascii="Arial" w:hAnsi="Arial"/>
                <w:sz w:val="22"/>
                <w:szCs w:val="22"/>
                <w:lang w:val="en-GB"/>
              </w:rPr>
              <w:t>Communities</w:t>
            </w:r>
            <w:r>
              <w:rPr>
                <w:rFonts w:ascii="Arial" w:hAnsi="Arial"/>
                <w:sz w:val="22"/>
                <w:szCs w:val="22"/>
                <w:lang w:val="en-GB"/>
              </w:rPr>
              <w:t xml:space="preserve"> and Inclusive Growth</w:t>
            </w:r>
          </w:p>
        </w:tc>
      </w:tr>
      <w:tr w:rsidR="00A05E28" w14:paraId="6695D8ED" w14:textId="77777777" w:rsidTr="0062264D">
        <w:tc>
          <w:tcPr>
            <w:tcW w:w="2628" w:type="dxa"/>
          </w:tcPr>
          <w:p w14:paraId="4258A8D0" w14:textId="77777777" w:rsidR="00A05E28" w:rsidRDefault="00A05E28" w:rsidP="0062264D">
            <w:pPr>
              <w:rPr>
                <w:rFonts w:ascii="Arial" w:hAnsi="Arial"/>
                <w:sz w:val="22"/>
              </w:rPr>
            </w:pPr>
          </w:p>
        </w:tc>
        <w:tc>
          <w:tcPr>
            <w:tcW w:w="6902" w:type="dxa"/>
          </w:tcPr>
          <w:p w14:paraId="5E510E13" w14:textId="77777777" w:rsidR="00A05E28" w:rsidRDefault="00A05E28" w:rsidP="0062264D">
            <w:pPr>
              <w:rPr>
                <w:rFonts w:ascii="Arial" w:hAnsi="Arial"/>
                <w:sz w:val="22"/>
              </w:rPr>
            </w:pPr>
          </w:p>
        </w:tc>
      </w:tr>
      <w:tr w:rsidR="00A05E28" w14:paraId="00EC431D" w14:textId="77777777" w:rsidTr="0062264D">
        <w:tc>
          <w:tcPr>
            <w:tcW w:w="2628" w:type="dxa"/>
          </w:tcPr>
          <w:p w14:paraId="1DAFD6C3" w14:textId="77777777" w:rsidR="00A05E28" w:rsidRDefault="00A05E28" w:rsidP="0062264D">
            <w:pPr>
              <w:rPr>
                <w:rFonts w:ascii="Arial" w:hAnsi="Arial"/>
                <w:sz w:val="22"/>
              </w:rPr>
            </w:pPr>
            <w:r>
              <w:rPr>
                <w:rFonts w:ascii="Arial" w:hAnsi="Arial"/>
                <w:sz w:val="22"/>
              </w:rPr>
              <w:t>Department:</w:t>
            </w:r>
          </w:p>
        </w:tc>
        <w:tc>
          <w:tcPr>
            <w:tcW w:w="6902" w:type="dxa"/>
          </w:tcPr>
          <w:p w14:paraId="7DCEC86F" w14:textId="1CE6298B" w:rsidR="00A05E28" w:rsidRDefault="00A05E28" w:rsidP="0062264D">
            <w:pPr>
              <w:rPr>
                <w:rFonts w:ascii="Arial" w:hAnsi="Arial"/>
                <w:sz w:val="22"/>
              </w:rPr>
            </w:pPr>
            <w:r w:rsidRPr="00832CD4">
              <w:rPr>
                <w:rFonts w:ascii="Arial" w:hAnsi="Arial"/>
                <w:sz w:val="22"/>
                <w:szCs w:val="22"/>
                <w:lang w:val="en-GB"/>
              </w:rPr>
              <w:t>Community Safety Unit</w:t>
            </w:r>
          </w:p>
        </w:tc>
      </w:tr>
      <w:tr w:rsidR="00A05E28" w14:paraId="6FC62FA9" w14:textId="77777777" w:rsidTr="0062264D">
        <w:tc>
          <w:tcPr>
            <w:tcW w:w="2628" w:type="dxa"/>
          </w:tcPr>
          <w:p w14:paraId="02D75B86" w14:textId="77777777" w:rsidR="00A05E28" w:rsidRDefault="00A05E28" w:rsidP="0062264D">
            <w:pPr>
              <w:rPr>
                <w:rFonts w:ascii="Arial" w:hAnsi="Arial"/>
                <w:sz w:val="22"/>
              </w:rPr>
            </w:pPr>
          </w:p>
        </w:tc>
        <w:tc>
          <w:tcPr>
            <w:tcW w:w="6902" w:type="dxa"/>
          </w:tcPr>
          <w:p w14:paraId="1ADEC8B3" w14:textId="77777777" w:rsidR="00A05E28" w:rsidRDefault="00A05E28" w:rsidP="0062264D">
            <w:pPr>
              <w:rPr>
                <w:rFonts w:ascii="Arial" w:hAnsi="Arial"/>
                <w:sz w:val="22"/>
              </w:rPr>
            </w:pPr>
          </w:p>
        </w:tc>
      </w:tr>
      <w:tr w:rsidR="00A05E28" w14:paraId="6E661AA2" w14:textId="77777777" w:rsidTr="0062264D">
        <w:tc>
          <w:tcPr>
            <w:tcW w:w="2628" w:type="dxa"/>
          </w:tcPr>
          <w:p w14:paraId="211F5388" w14:textId="77777777" w:rsidR="00A05E28" w:rsidRDefault="00A05E28" w:rsidP="0062264D">
            <w:pPr>
              <w:rPr>
                <w:rFonts w:ascii="Arial" w:hAnsi="Arial"/>
                <w:sz w:val="22"/>
              </w:rPr>
            </w:pPr>
            <w:r>
              <w:rPr>
                <w:rFonts w:ascii="Arial" w:hAnsi="Arial"/>
                <w:sz w:val="22"/>
              </w:rPr>
              <w:t>Post Title:</w:t>
            </w:r>
          </w:p>
        </w:tc>
        <w:tc>
          <w:tcPr>
            <w:tcW w:w="6902" w:type="dxa"/>
          </w:tcPr>
          <w:p w14:paraId="5B315D80" w14:textId="2F550D20" w:rsidR="00A05E28" w:rsidRPr="00832CD4" w:rsidRDefault="00012C79" w:rsidP="00A05E28">
            <w:pPr>
              <w:ind w:left="2835" w:hanging="2835"/>
              <w:rPr>
                <w:rFonts w:ascii="Arial" w:hAnsi="Arial"/>
                <w:sz w:val="22"/>
                <w:szCs w:val="22"/>
                <w:lang w:val="en-GB"/>
              </w:rPr>
            </w:pPr>
            <w:r>
              <w:rPr>
                <w:rFonts w:ascii="Arial" w:hAnsi="Arial"/>
                <w:sz w:val="22"/>
                <w:szCs w:val="22"/>
                <w:lang w:val="en-GB"/>
              </w:rPr>
              <w:t>Anti-Social Behaviour</w:t>
            </w:r>
            <w:r w:rsidR="00FF07FB">
              <w:rPr>
                <w:rFonts w:ascii="Arial" w:hAnsi="Arial"/>
                <w:sz w:val="22"/>
                <w:szCs w:val="22"/>
                <w:lang w:val="en-GB"/>
              </w:rPr>
              <w:t xml:space="preserve"> (ASB)</w:t>
            </w:r>
            <w:r>
              <w:rPr>
                <w:rFonts w:ascii="Arial" w:hAnsi="Arial"/>
                <w:sz w:val="22"/>
                <w:szCs w:val="22"/>
                <w:lang w:val="en-GB"/>
              </w:rPr>
              <w:t xml:space="preserve"> and Community Safet</w:t>
            </w:r>
            <w:r w:rsidR="00FF07FB">
              <w:rPr>
                <w:rFonts w:ascii="Arial" w:hAnsi="Arial"/>
                <w:sz w:val="22"/>
                <w:szCs w:val="22"/>
                <w:lang w:val="en-GB"/>
              </w:rPr>
              <w:t xml:space="preserve">y </w:t>
            </w:r>
            <w:r w:rsidR="00A05E28">
              <w:rPr>
                <w:rFonts w:ascii="Arial" w:hAnsi="Arial"/>
                <w:sz w:val="22"/>
                <w:szCs w:val="22"/>
                <w:lang w:val="en-GB"/>
              </w:rPr>
              <w:t>Apprentice</w:t>
            </w:r>
          </w:p>
          <w:p w14:paraId="49D43E48" w14:textId="77777777" w:rsidR="00A05E28" w:rsidRDefault="00A05E28" w:rsidP="0062264D">
            <w:pPr>
              <w:rPr>
                <w:rFonts w:ascii="Arial" w:hAnsi="Arial"/>
                <w:sz w:val="22"/>
              </w:rPr>
            </w:pPr>
          </w:p>
        </w:tc>
      </w:tr>
      <w:tr w:rsidR="00A05E28" w14:paraId="6738E0BA" w14:textId="77777777" w:rsidTr="0062264D">
        <w:tc>
          <w:tcPr>
            <w:tcW w:w="2628" w:type="dxa"/>
          </w:tcPr>
          <w:p w14:paraId="5F68FE8B" w14:textId="77777777" w:rsidR="00A05E28" w:rsidRDefault="00A05E28" w:rsidP="0062264D">
            <w:pPr>
              <w:rPr>
                <w:rFonts w:ascii="Arial" w:hAnsi="Arial"/>
                <w:sz w:val="22"/>
              </w:rPr>
            </w:pPr>
            <w:r>
              <w:rPr>
                <w:rFonts w:ascii="Arial" w:hAnsi="Arial"/>
                <w:sz w:val="22"/>
              </w:rPr>
              <w:t>Responsible to:</w:t>
            </w:r>
          </w:p>
        </w:tc>
        <w:tc>
          <w:tcPr>
            <w:tcW w:w="6902" w:type="dxa"/>
          </w:tcPr>
          <w:p w14:paraId="59FA0258" w14:textId="4F9F327B" w:rsidR="00A05E28" w:rsidRDefault="00323942" w:rsidP="0062264D">
            <w:pPr>
              <w:rPr>
                <w:rFonts w:ascii="Arial" w:hAnsi="Arial"/>
                <w:sz w:val="22"/>
              </w:rPr>
            </w:pPr>
            <w:r>
              <w:rPr>
                <w:rFonts w:ascii="Arial" w:hAnsi="Arial"/>
                <w:sz w:val="22"/>
                <w:szCs w:val="22"/>
                <w:lang w:val="en-GB"/>
              </w:rPr>
              <w:t>Community Safety Officer</w:t>
            </w:r>
          </w:p>
        </w:tc>
      </w:tr>
    </w:tbl>
    <w:p w14:paraId="19D7EF3A" w14:textId="77777777" w:rsidR="00A05E28" w:rsidRDefault="00A05E28" w:rsidP="00923FBF">
      <w:pPr>
        <w:ind w:left="2835" w:hanging="2835"/>
        <w:rPr>
          <w:rFonts w:ascii="Arial" w:hAnsi="Arial"/>
          <w:b/>
          <w:sz w:val="22"/>
          <w:szCs w:val="22"/>
          <w:lang w:val="en-GB"/>
        </w:rPr>
      </w:pPr>
    </w:p>
    <w:p w14:paraId="2618C365" w14:textId="77777777" w:rsidR="00A05E28" w:rsidRDefault="00A05E28" w:rsidP="00923FBF">
      <w:pPr>
        <w:ind w:left="2835" w:hanging="2835"/>
        <w:rPr>
          <w:rFonts w:ascii="Arial" w:hAnsi="Arial"/>
          <w:b/>
          <w:sz w:val="22"/>
          <w:szCs w:val="22"/>
          <w:lang w:val="en-GB"/>
        </w:rPr>
      </w:pPr>
    </w:p>
    <w:p w14:paraId="621401DC" w14:textId="77777777" w:rsidR="00BD2209" w:rsidRPr="00832CD4" w:rsidRDefault="00BD2209" w:rsidP="00BD2209">
      <w:pPr>
        <w:ind w:left="2835" w:hanging="2835"/>
        <w:rPr>
          <w:rFonts w:ascii="Arial" w:hAnsi="Arial"/>
          <w:sz w:val="22"/>
          <w:szCs w:val="22"/>
          <w:lang w:val="en-GB"/>
        </w:rPr>
      </w:pPr>
    </w:p>
    <w:p w14:paraId="34983B6D" w14:textId="77777777" w:rsidR="00BD2209" w:rsidRDefault="00BD2209" w:rsidP="00BD2209">
      <w:pPr>
        <w:ind w:left="2835" w:hanging="2835"/>
        <w:jc w:val="center"/>
        <w:rPr>
          <w:rFonts w:ascii="Arial" w:hAnsi="Arial"/>
          <w:b/>
          <w:sz w:val="22"/>
          <w:szCs w:val="22"/>
          <w:lang w:val="en-GB"/>
        </w:rPr>
      </w:pPr>
      <w:r w:rsidRPr="00832CD4">
        <w:rPr>
          <w:rFonts w:ascii="Arial" w:hAnsi="Arial"/>
          <w:b/>
          <w:sz w:val="22"/>
          <w:szCs w:val="22"/>
          <w:lang w:val="en-GB"/>
        </w:rPr>
        <w:t>Job Description</w:t>
      </w:r>
    </w:p>
    <w:p w14:paraId="5356ACD1" w14:textId="77777777" w:rsidR="00655215" w:rsidRDefault="00655215" w:rsidP="00BD2209">
      <w:pPr>
        <w:ind w:left="2835" w:hanging="2835"/>
        <w:jc w:val="center"/>
        <w:rPr>
          <w:rFonts w:ascii="Arial" w:hAnsi="Arial"/>
          <w:b/>
          <w:sz w:val="22"/>
          <w:szCs w:val="22"/>
          <w:lang w:val="en-GB"/>
        </w:rPr>
      </w:pPr>
    </w:p>
    <w:p w14:paraId="4C3E723B" w14:textId="77777777" w:rsidR="00655215" w:rsidRPr="00655215" w:rsidRDefault="00655215" w:rsidP="00BD2209">
      <w:pPr>
        <w:ind w:left="2835" w:hanging="2835"/>
        <w:jc w:val="center"/>
        <w:rPr>
          <w:rFonts w:ascii="Arial" w:hAnsi="Arial"/>
          <w:bCs/>
          <w:sz w:val="22"/>
          <w:szCs w:val="22"/>
          <w:lang w:val="en-GB"/>
        </w:rPr>
      </w:pPr>
    </w:p>
    <w:p w14:paraId="5B40C8D5" w14:textId="329AC2EB" w:rsidR="00655215" w:rsidRPr="00655215" w:rsidRDefault="00655215" w:rsidP="003B14AB">
      <w:pPr>
        <w:rPr>
          <w:rFonts w:ascii="Arial" w:hAnsi="Arial"/>
          <w:bCs/>
          <w:sz w:val="22"/>
          <w:szCs w:val="22"/>
          <w:lang w:val="en-GB"/>
        </w:rPr>
      </w:pPr>
      <w:r w:rsidRPr="00655215">
        <w:rPr>
          <w:rFonts w:ascii="Arial" w:hAnsi="Arial"/>
          <w:bCs/>
          <w:sz w:val="22"/>
          <w:szCs w:val="22"/>
          <w:lang w:val="en-GB"/>
        </w:rPr>
        <w:t xml:space="preserve">This is a </w:t>
      </w:r>
      <w:r w:rsidR="00012C79">
        <w:rPr>
          <w:rFonts w:ascii="Arial" w:hAnsi="Arial"/>
          <w:bCs/>
          <w:sz w:val="22"/>
          <w:szCs w:val="22"/>
          <w:lang w:val="en-GB"/>
        </w:rPr>
        <w:t>Job Description</w:t>
      </w:r>
      <w:r w:rsidR="00FF07FB">
        <w:rPr>
          <w:rFonts w:ascii="Arial" w:hAnsi="Arial"/>
          <w:bCs/>
          <w:sz w:val="22"/>
          <w:szCs w:val="22"/>
          <w:lang w:val="en-GB"/>
        </w:rPr>
        <w:t xml:space="preserve"> for a full-time, 2-year </w:t>
      </w:r>
      <w:r w:rsidR="00697C0D">
        <w:rPr>
          <w:rFonts w:ascii="Arial" w:hAnsi="Arial"/>
          <w:bCs/>
          <w:sz w:val="22"/>
          <w:szCs w:val="22"/>
          <w:lang w:val="en-GB"/>
        </w:rPr>
        <w:t>a</w:t>
      </w:r>
      <w:r w:rsidR="00FF07FB">
        <w:rPr>
          <w:rFonts w:ascii="Arial" w:hAnsi="Arial"/>
          <w:bCs/>
          <w:sz w:val="22"/>
          <w:szCs w:val="22"/>
          <w:lang w:val="en-GB"/>
        </w:rPr>
        <w:t>pprenticeship based with</w:t>
      </w:r>
      <w:r w:rsidR="004C743B">
        <w:rPr>
          <w:rFonts w:ascii="Arial" w:hAnsi="Arial"/>
          <w:bCs/>
          <w:sz w:val="22"/>
          <w:szCs w:val="22"/>
          <w:lang w:val="en-GB"/>
        </w:rPr>
        <w:t>in</w:t>
      </w:r>
      <w:r w:rsidR="00FF07FB">
        <w:rPr>
          <w:rFonts w:ascii="Arial" w:hAnsi="Arial"/>
          <w:bCs/>
          <w:sz w:val="22"/>
          <w:szCs w:val="22"/>
          <w:lang w:val="en-GB"/>
        </w:rPr>
        <w:t xml:space="preserve"> the Council’s Community Safety Unit (CSU).  As part of the Unit’s small Team, the postholder will receive full training to both provide them with a very strong foundation of skills and knowledge across the community safety field and to achieve a Level 4 apprenticeship qualification in Anti-Social Behaviour and Community Safety</w:t>
      </w:r>
      <w:r w:rsidR="00245F0A">
        <w:rPr>
          <w:rFonts w:ascii="Arial" w:hAnsi="Arial"/>
          <w:bCs/>
          <w:sz w:val="22"/>
          <w:szCs w:val="22"/>
          <w:lang w:val="en-GB"/>
        </w:rPr>
        <w:t xml:space="preserve">, the provider of which is Intelligencia </w:t>
      </w:r>
      <w:r w:rsidR="00697C0D">
        <w:rPr>
          <w:rFonts w:ascii="Arial" w:hAnsi="Arial"/>
          <w:bCs/>
          <w:sz w:val="22"/>
          <w:szCs w:val="22"/>
          <w:lang w:val="en-GB"/>
        </w:rPr>
        <w:t>Training.</w:t>
      </w:r>
      <w:r w:rsidR="00245F0A">
        <w:rPr>
          <w:rFonts w:ascii="Arial" w:hAnsi="Arial"/>
          <w:bCs/>
          <w:sz w:val="22"/>
          <w:szCs w:val="22"/>
          <w:lang w:val="en-GB"/>
        </w:rPr>
        <w:t xml:space="preserve">  </w:t>
      </w:r>
    </w:p>
    <w:p w14:paraId="5F658C16" w14:textId="77777777" w:rsidR="00655215" w:rsidRPr="00655215" w:rsidRDefault="00655215" w:rsidP="00655215">
      <w:pPr>
        <w:ind w:left="2835" w:hanging="2835"/>
        <w:jc w:val="center"/>
        <w:rPr>
          <w:rFonts w:ascii="Arial" w:hAnsi="Arial"/>
          <w:bCs/>
          <w:sz w:val="22"/>
          <w:szCs w:val="22"/>
          <w:lang w:val="en-GB"/>
        </w:rPr>
      </w:pPr>
    </w:p>
    <w:p w14:paraId="1DC86FAE" w14:textId="77777777" w:rsidR="00BD2209" w:rsidRPr="00832CD4" w:rsidRDefault="00BD2209" w:rsidP="00832CD4">
      <w:pPr>
        <w:rPr>
          <w:rFonts w:ascii="Arial" w:hAnsi="Arial"/>
          <w:sz w:val="22"/>
          <w:szCs w:val="22"/>
          <w:lang w:val="en-GB"/>
        </w:rPr>
      </w:pPr>
    </w:p>
    <w:p w14:paraId="2D711E55" w14:textId="77777777" w:rsidR="00BD2209" w:rsidRDefault="00BD2209" w:rsidP="00832CD4">
      <w:pPr>
        <w:ind w:left="2835" w:hanging="2835"/>
        <w:rPr>
          <w:rFonts w:ascii="Arial" w:hAnsi="Arial"/>
          <w:b/>
          <w:sz w:val="22"/>
          <w:szCs w:val="22"/>
          <w:lang w:val="en-GB"/>
        </w:rPr>
      </w:pPr>
      <w:r w:rsidRPr="00832CD4">
        <w:rPr>
          <w:rFonts w:ascii="Arial" w:hAnsi="Arial"/>
          <w:b/>
          <w:sz w:val="22"/>
          <w:szCs w:val="22"/>
          <w:lang w:val="en-GB"/>
        </w:rPr>
        <w:t>Job Summary</w:t>
      </w:r>
    </w:p>
    <w:p w14:paraId="7B615D19" w14:textId="77777777" w:rsidR="00062CD7" w:rsidRPr="00832CD4" w:rsidRDefault="00062CD7" w:rsidP="00832CD4">
      <w:pPr>
        <w:ind w:left="2835" w:hanging="2835"/>
        <w:rPr>
          <w:rFonts w:ascii="Arial" w:hAnsi="Arial"/>
          <w:b/>
          <w:sz w:val="22"/>
          <w:szCs w:val="22"/>
          <w:lang w:val="en-GB"/>
        </w:rPr>
      </w:pPr>
    </w:p>
    <w:p w14:paraId="756C31FD" w14:textId="4319EE9D" w:rsidR="00923FBF" w:rsidRDefault="00923FBF" w:rsidP="00923FBF">
      <w:pPr>
        <w:rPr>
          <w:rFonts w:ascii="Arial" w:hAnsi="Arial" w:cs="Arial"/>
          <w:sz w:val="22"/>
          <w:szCs w:val="22"/>
          <w:lang w:val="en-GB"/>
        </w:rPr>
      </w:pPr>
      <w:r>
        <w:rPr>
          <w:rFonts w:ascii="Arial" w:hAnsi="Arial" w:cs="Arial"/>
          <w:sz w:val="22"/>
          <w:szCs w:val="22"/>
          <w:lang w:val="en-GB"/>
        </w:rPr>
        <w:t xml:space="preserve">Responsible to the </w:t>
      </w:r>
      <w:r w:rsidR="00323942">
        <w:rPr>
          <w:rFonts w:ascii="Arial" w:hAnsi="Arial" w:cs="Arial"/>
          <w:sz w:val="22"/>
          <w:szCs w:val="22"/>
          <w:lang w:val="en-GB"/>
        </w:rPr>
        <w:t>Community Safety Officer</w:t>
      </w:r>
      <w:r w:rsidR="00C60BCC">
        <w:rPr>
          <w:rFonts w:ascii="Arial" w:hAnsi="Arial" w:cs="Arial"/>
          <w:sz w:val="22"/>
          <w:szCs w:val="22"/>
          <w:lang w:val="en-GB"/>
        </w:rPr>
        <w:t xml:space="preserve"> but working alongside all members of the Community Safety Unit</w:t>
      </w:r>
      <w:r w:rsidR="00245F0A">
        <w:rPr>
          <w:rFonts w:ascii="Arial" w:hAnsi="Arial" w:cs="Arial"/>
          <w:sz w:val="22"/>
          <w:szCs w:val="22"/>
          <w:lang w:val="en-GB"/>
        </w:rPr>
        <w:t xml:space="preserve"> and with a </w:t>
      </w:r>
      <w:r w:rsidR="00697C0D">
        <w:rPr>
          <w:rFonts w:ascii="Arial" w:hAnsi="Arial" w:cs="Arial"/>
          <w:sz w:val="22"/>
          <w:szCs w:val="22"/>
          <w:lang w:val="en-GB"/>
        </w:rPr>
        <w:t xml:space="preserve">broad </w:t>
      </w:r>
      <w:r w:rsidR="00245F0A">
        <w:rPr>
          <w:rFonts w:ascii="Arial" w:hAnsi="Arial" w:cs="Arial"/>
          <w:sz w:val="22"/>
          <w:szCs w:val="22"/>
          <w:lang w:val="en-GB"/>
        </w:rPr>
        <w:t xml:space="preserve">range of </w:t>
      </w:r>
      <w:r w:rsidR="00697C0D">
        <w:rPr>
          <w:rFonts w:ascii="Arial" w:hAnsi="Arial" w:cs="Arial"/>
          <w:sz w:val="22"/>
          <w:szCs w:val="22"/>
          <w:lang w:val="en-GB"/>
        </w:rPr>
        <w:t xml:space="preserve">external </w:t>
      </w:r>
      <w:r w:rsidR="00245F0A">
        <w:rPr>
          <w:rFonts w:ascii="Arial" w:hAnsi="Arial" w:cs="Arial"/>
          <w:sz w:val="22"/>
          <w:szCs w:val="22"/>
          <w:lang w:val="en-GB"/>
        </w:rPr>
        <w:t xml:space="preserve">partner agencies, the postholder will be able to build an extensive body of experience that will place them in good stead should they wish to pursue a career in Community Safety. </w:t>
      </w:r>
      <w:r w:rsidR="00697C0D">
        <w:rPr>
          <w:rFonts w:ascii="Arial" w:hAnsi="Arial" w:cs="Arial"/>
          <w:sz w:val="22"/>
          <w:szCs w:val="22"/>
          <w:lang w:val="en-GB"/>
        </w:rPr>
        <w:t xml:space="preserve"> Full support and supervision will be provided throughout the apprenticeship which will be largely office-based at the Civic Centre in Gravesend but will also involve regular attendance at multi-agency meetings and at community engagement events that take place across Gravesham.</w:t>
      </w:r>
    </w:p>
    <w:p w14:paraId="51C99F24" w14:textId="77777777" w:rsidR="00923FBF" w:rsidRDefault="00923FBF" w:rsidP="00832CD4">
      <w:pPr>
        <w:rPr>
          <w:rFonts w:ascii="Arial" w:hAnsi="Arial"/>
          <w:sz w:val="22"/>
          <w:szCs w:val="22"/>
          <w:lang w:val="en-GB"/>
        </w:rPr>
      </w:pPr>
    </w:p>
    <w:p w14:paraId="63F44043" w14:textId="61D76FE2" w:rsidR="00BD2209" w:rsidRDefault="00923FBF" w:rsidP="00832CD4">
      <w:pPr>
        <w:rPr>
          <w:rFonts w:ascii="Arial" w:hAnsi="Arial"/>
          <w:b/>
          <w:sz w:val="22"/>
          <w:szCs w:val="22"/>
          <w:lang w:val="en-GB"/>
        </w:rPr>
      </w:pPr>
      <w:r>
        <w:rPr>
          <w:rFonts w:ascii="Arial" w:hAnsi="Arial"/>
          <w:b/>
          <w:sz w:val="22"/>
          <w:szCs w:val="22"/>
          <w:lang w:val="en-GB"/>
        </w:rPr>
        <w:t>Learning Activities</w:t>
      </w:r>
    </w:p>
    <w:p w14:paraId="1C8BEFC9" w14:textId="77777777" w:rsidR="00923FBF" w:rsidRPr="00832CD4" w:rsidRDefault="00923FBF" w:rsidP="00832CD4">
      <w:pPr>
        <w:rPr>
          <w:rFonts w:ascii="Arial" w:hAnsi="Arial"/>
          <w:b/>
          <w:sz w:val="22"/>
          <w:szCs w:val="22"/>
          <w:lang w:val="en-GB"/>
        </w:rPr>
      </w:pPr>
    </w:p>
    <w:p w14:paraId="16C99629" w14:textId="08B7B9DD" w:rsidR="00923FBF" w:rsidRDefault="00245F0A" w:rsidP="00923FBF">
      <w:pPr>
        <w:rPr>
          <w:rFonts w:ascii="Arial" w:hAnsi="Arial"/>
          <w:sz w:val="22"/>
          <w:szCs w:val="22"/>
          <w:lang w:val="en-GB"/>
        </w:rPr>
      </w:pPr>
      <w:r>
        <w:rPr>
          <w:rFonts w:ascii="Arial" w:hAnsi="Arial"/>
          <w:sz w:val="22"/>
          <w:szCs w:val="22"/>
          <w:lang w:val="en-GB"/>
        </w:rPr>
        <w:t>Work towards</w:t>
      </w:r>
      <w:r w:rsidR="00923FBF" w:rsidRPr="00923FBF">
        <w:rPr>
          <w:rFonts w:ascii="Arial" w:hAnsi="Arial"/>
          <w:sz w:val="22"/>
          <w:szCs w:val="22"/>
          <w:lang w:val="en-GB"/>
        </w:rPr>
        <w:t xml:space="preserve"> completion of</w:t>
      </w:r>
      <w:r>
        <w:rPr>
          <w:rFonts w:ascii="Arial" w:hAnsi="Arial"/>
          <w:sz w:val="22"/>
          <w:szCs w:val="22"/>
          <w:lang w:val="en-GB"/>
        </w:rPr>
        <w:t xml:space="preserve"> the Anti-Social Behaviour and Community Safety Level 4 qualification by the end of the </w:t>
      </w:r>
      <w:r w:rsidR="00697C0D">
        <w:rPr>
          <w:rFonts w:ascii="Arial" w:hAnsi="Arial"/>
          <w:sz w:val="22"/>
          <w:szCs w:val="22"/>
          <w:lang w:val="en-GB"/>
        </w:rPr>
        <w:t>a</w:t>
      </w:r>
      <w:r>
        <w:rPr>
          <w:rFonts w:ascii="Arial" w:hAnsi="Arial"/>
          <w:sz w:val="22"/>
          <w:szCs w:val="22"/>
          <w:lang w:val="en-GB"/>
        </w:rPr>
        <w:t>pprenticeship period.</w:t>
      </w:r>
    </w:p>
    <w:p w14:paraId="1D976428" w14:textId="77777777" w:rsidR="00245F0A" w:rsidRDefault="00245F0A" w:rsidP="00923FBF">
      <w:pPr>
        <w:rPr>
          <w:rFonts w:ascii="Arial" w:hAnsi="Arial"/>
          <w:sz w:val="22"/>
          <w:szCs w:val="22"/>
          <w:lang w:val="en-GB"/>
        </w:rPr>
      </w:pPr>
    </w:p>
    <w:p w14:paraId="561A53B2" w14:textId="3ED1393A" w:rsidR="00245F0A" w:rsidRDefault="00245F0A" w:rsidP="00923FBF">
      <w:pPr>
        <w:rPr>
          <w:rFonts w:ascii="Arial" w:hAnsi="Arial"/>
          <w:sz w:val="22"/>
          <w:szCs w:val="22"/>
          <w:lang w:val="en-GB"/>
        </w:rPr>
      </w:pPr>
      <w:r>
        <w:rPr>
          <w:rFonts w:ascii="Arial" w:hAnsi="Arial"/>
          <w:sz w:val="22"/>
          <w:szCs w:val="22"/>
          <w:lang w:val="en-GB"/>
        </w:rPr>
        <w:t>Attend regular training programmes</w:t>
      </w:r>
      <w:r w:rsidR="004C743B">
        <w:rPr>
          <w:rFonts w:ascii="Arial" w:hAnsi="Arial"/>
          <w:sz w:val="22"/>
          <w:szCs w:val="22"/>
          <w:lang w:val="en-GB"/>
        </w:rPr>
        <w:t xml:space="preserve"> and sessions</w:t>
      </w:r>
      <w:r>
        <w:rPr>
          <w:rFonts w:ascii="Arial" w:hAnsi="Arial"/>
          <w:sz w:val="22"/>
          <w:szCs w:val="22"/>
          <w:lang w:val="en-GB"/>
        </w:rPr>
        <w:t xml:space="preserve"> as required.</w:t>
      </w:r>
    </w:p>
    <w:p w14:paraId="7CAA17E3" w14:textId="77777777" w:rsidR="00245F0A" w:rsidRDefault="00245F0A" w:rsidP="00923FBF">
      <w:pPr>
        <w:rPr>
          <w:rFonts w:ascii="Arial" w:hAnsi="Arial"/>
          <w:sz w:val="22"/>
          <w:szCs w:val="22"/>
          <w:lang w:val="en-GB"/>
        </w:rPr>
      </w:pPr>
    </w:p>
    <w:p w14:paraId="15315FA9" w14:textId="4BBB57BA" w:rsidR="00245F0A" w:rsidRPr="00923FBF" w:rsidRDefault="00245F0A" w:rsidP="00923FBF">
      <w:pPr>
        <w:rPr>
          <w:rFonts w:ascii="Arial" w:hAnsi="Arial"/>
          <w:sz w:val="22"/>
          <w:szCs w:val="22"/>
          <w:lang w:val="en-GB"/>
        </w:rPr>
      </w:pPr>
      <w:r>
        <w:rPr>
          <w:rFonts w:ascii="Arial" w:hAnsi="Arial"/>
          <w:sz w:val="22"/>
          <w:szCs w:val="22"/>
          <w:lang w:val="en-GB"/>
        </w:rPr>
        <w:t xml:space="preserve">Attend regular progress and review meetings with the </w:t>
      </w:r>
      <w:r w:rsidR="00697C0D">
        <w:rPr>
          <w:rFonts w:ascii="Arial" w:hAnsi="Arial"/>
          <w:sz w:val="22"/>
          <w:szCs w:val="22"/>
          <w:lang w:val="en-GB"/>
        </w:rPr>
        <w:t>a</w:t>
      </w:r>
      <w:r>
        <w:rPr>
          <w:rFonts w:ascii="Arial" w:hAnsi="Arial"/>
          <w:sz w:val="22"/>
          <w:szCs w:val="22"/>
          <w:lang w:val="en-GB"/>
        </w:rPr>
        <w:t xml:space="preserve">pprenticeship reviewer, line manager and assessor. </w:t>
      </w:r>
    </w:p>
    <w:p w14:paraId="4E9258C4" w14:textId="77777777" w:rsidR="00923FBF" w:rsidRPr="00923FBF" w:rsidRDefault="00923FBF" w:rsidP="00923FBF">
      <w:pPr>
        <w:pStyle w:val="ListParagraph"/>
        <w:ind w:left="1080"/>
        <w:rPr>
          <w:rFonts w:ascii="Arial" w:hAnsi="Arial"/>
          <w:sz w:val="22"/>
          <w:szCs w:val="22"/>
          <w:lang w:val="en-GB"/>
        </w:rPr>
      </w:pPr>
    </w:p>
    <w:p w14:paraId="5F64480B" w14:textId="3B1E8ED1" w:rsidR="00923FBF" w:rsidRPr="00923FBF" w:rsidRDefault="00697C0D" w:rsidP="00923FBF">
      <w:pPr>
        <w:rPr>
          <w:rFonts w:ascii="Arial" w:hAnsi="Arial"/>
          <w:sz w:val="22"/>
          <w:szCs w:val="22"/>
          <w:lang w:val="en-GB"/>
        </w:rPr>
      </w:pPr>
      <w:r>
        <w:rPr>
          <w:rFonts w:ascii="Arial" w:hAnsi="Arial"/>
          <w:sz w:val="22"/>
          <w:szCs w:val="22"/>
          <w:lang w:val="en-GB"/>
        </w:rPr>
        <w:t>G</w:t>
      </w:r>
      <w:r w:rsidR="00923FBF" w:rsidRPr="00923FBF">
        <w:rPr>
          <w:rFonts w:ascii="Arial" w:hAnsi="Arial"/>
          <w:sz w:val="22"/>
          <w:szCs w:val="22"/>
          <w:lang w:val="en-GB"/>
        </w:rPr>
        <w:t xml:space="preserve">ather work-based evidence </w:t>
      </w:r>
      <w:r>
        <w:rPr>
          <w:rFonts w:ascii="Arial" w:hAnsi="Arial"/>
          <w:sz w:val="22"/>
          <w:szCs w:val="22"/>
          <w:lang w:val="en-GB"/>
        </w:rPr>
        <w:t xml:space="preserve">as required for </w:t>
      </w:r>
      <w:r w:rsidR="00923FBF" w:rsidRPr="00923FBF">
        <w:rPr>
          <w:rFonts w:ascii="Arial" w:hAnsi="Arial"/>
          <w:sz w:val="22"/>
          <w:szCs w:val="22"/>
          <w:lang w:val="en-GB"/>
        </w:rPr>
        <w:t xml:space="preserve">completion of </w:t>
      </w:r>
      <w:r>
        <w:rPr>
          <w:rFonts w:ascii="Arial" w:hAnsi="Arial"/>
          <w:sz w:val="22"/>
          <w:szCs w:val="22"/>
          <w:lang w:val="en-GB"/>
        </w:rPr>
        <w:t>the Level 4 qualification</w:t>
      </w:r>
      <w:r w:rsidR="00923FBF" w:rsidRPr="00923FBF">
        <w:rPr>
          <w:rFonts w:ascii="Arial" w:hAnsi="Arial"/>
          <w:sz w:val="22"/>
          <w:szCs w:val="22"/>
          <w:lang w:val="en-GB"/>
        </w:rPr>
        <w:t xml:space="preserve"> portfolio.</w:t>
      </w:r>
    </w:p>
    <w:p w14:paraId="343DAC77" w14:textId="77777777" w:rsidR="00923FBF" w:rsidRPr="00697C0D" w:rsidRDefault="00923FBF" w:rsidP="00697C0D">
      <w:pPr>
        <w:rPr>
          <w:rFonts w:ascii="Arial" w:hAnsi="Arial"/>
          <w:sz w:val="22"/>
          <w:szCs w:val="22"/>
          <w:lang w:val="en-GB"/>
        </w:rPr>
      </w:pPr>
    </w:p>
    <w:p w14:paraId="347BF49E" w14:textId="79871202" w:rsidR="00923FBF" w:rsidRPr="00923FBF" w:rsidRDefault="00923FBF" w:rsidP="00923FBF">
      <w:pPr>
        <w:rPr>
          <w:rFonts w:ascii="Arial" w:hAnsi="Arial"/>
          <w:sz w:val="22"/>
          <w:szCs w:val="22"/>
          <w:lang w:val="en-GB"/>
        </w:rPr>
      </w:pPr>
      <w:r w:rsidRPr="00923FBF">
        <w:rPr>
          <w:rFonts w:ascii="Arial" w:hAnsi="Arial"/>
          <w:sz w:val="22"/>
          <w:szCs w:val="22"/>
          <w:lang w:val="en-GB"/>
        </w:rPr>
        <w:t xml:space="preserve">Agree and work towards completion of </w:t>
      </w:r>
      <w:r w:rsidR="00697C0D">
        <w:rPr>
          <w:rFonts w:ascii="Arial" w:hAnsi="Arial"/>
          <w:sz w:val="22"/>
          <w:szCs w:val="22"/>
          <w:lang w:val="en-GB"/>
        </w:rPr>
        <w:t>an</w:t>
      </w:r>
      <w:r w:rsidRPr="00923FBF">
        <w:rPr>
          <w:rFonts w:ascii="Arial" w:hAnsi="Arial"/>
          <w:sz w:val="22"/>
          <w:szCs w:val="22"/>
          <w:lang w:val="en-GB"/>
        </w:rPr>
        <w:t xml:space="preserve"> individual learning plan.</w:t>
      </w:r>
    </w:p>
    <w:p w14:paraId="25E1AB98" w14:textId="77777777" w:rsidR="00923FBF" w:rsidRDefault="00923FBF" w:rsidP="00923FBF">
      <w:pPr>
        <w:pStyle w:val="ListParagraph"/>
        <w:ind w:left="1080"/>
        <w:rPr>
          <w:rFonts w:ascii="Arial" w:hAnsi="Arial"/>
          <w:sz w:val="22"/>
          <w:szCs w:val="22"/>
          <w:lang w:val="en-GB"/>
        </w:rPr>
      </w:pPr>
    </w:p>
    <w:p w14:paraId="4B251499" w14:textId="064B5454" w:rsidR="00923FBF" w:rsidRDefault="00923FBF" w:rsidP="00923FBF">
      <w:pPr>
        <w:rPr>
          <w:rFonts w:ascii="Arial" w:hAnsi="Arial" w:cs="Arial"/>
          <w:b/>
          <w:bCs/>
          <w:sz w:val="22"/>
          <w:szCs w:val="22"/>
          <w:lang w:val="en-GB"/>
        </w:rPr>
      </w:pPr>
      <w:r w:rsidRPr="00923FBF">
        <w:rPr>
          <w:rFonts w:ascii="Arial" w:hAnsi="Arial" w:cs="Arial"/>
          <w:b/>
          <w:bCs/>
          <w:sz w:val="22"/>
          <w:szCs w:val="22"/>
          <w:lang w:val="en-GB"/>
        </w:rPr>
        <w:t xml:space="preserve">Job </w:t>
      </w:r>
      <w:r w:rsidR="003A20BF">
        <w:rPr>
          <w:rFonts w:ascii="Arial" w:hAnsi="Arial" w:cs="Arial"/>
          <w:b/>
          <w:bCs/>
          <w:sz w:val="22"/>
          <w:szCs w:val="22"/>
          <w:lang w:val="en-GB"/>
        </w:rPr>
        <w:t>A</w:t>
      </w:r>
      <w:r w:rsidRPr="00923FBF">
        <w:rPr>
          <w:rFonts w:ascii="Arial" w:hAnsi="Arial" w:cs="Arial"/>
          <w:b/>
          <w:bCs/>
          <w:sz w:val="22"/>
          <w:szCs w:val="22"/>
          <w:lang w:val="en-GB"/>
        </w:rPr>
        <w:t>ctivities</w:t>
      </w:r>
    </w:p>
    <w:p w14:paraId="44CB14A2" w14:textId="77777777" w:rsidR="00697C0D" w:rsidRDefault="00697C0D" w:rsidP="00923FBF">
      <w:pPr>
        <w:rPr>
          <w:rFonts w:ascii="Arial" w:hAnsi="Arial" w:cs="Arial"/>
          <w:b/>
          <w:bCs/>
          <w:sz w:val="22"/>
          <w:szCs w:val="22"/>
          <w:lang w:val="en-GB"/>
        </w:rPr>
      </w:pPr>
    </w:p>
    <w:p w14:paraId="55BD8171" w14:textId="420BA680" w:rsidR="00697C0D" w:rsidRPr="003A20BF" w:rsidRDefault="003A20BF" w:rsidP="00923FBF">
      <w:pPr>
        <w:rPr>
          <w:rFonts w:ascii="Arial" w:hAnsi="Arial" w:cs="Arial"/>
          <w:b/>
          <w:bCs/>
          <w:sz w:val="22"/>
          <w:szCs w:val="22"/>
          <w:lang w:val="en-GB"/>
        </w:rPr>
      </w:pPr>
      <w:r w:rsidRPr="003A20BF">
        <w:rPr>
          <w:rFonts w:ascii="Arial" w:hAnsi="Arial" w:cs="Arial"/>
          <w:b/>
          <w:bCs/>
          <w:sz w:val="22"/>
          <w:szCs w:val="22"/>
          <w:lang w:val="en-GB"/>
        </w:rPr>
        <w:t>Please note that it is appreciated that the postholder will develop into the role and will gradually assume these responsibilities as they progress through the apprenticeship.</w:t>
      </w:r>
      <w:r>
        <w:rPr>
          <w:rFonts w:ascii="Arial" w:hAnsi="Arial" w:cs="Arial"/>
          <w:b/>
          <w:bCs/>
          <w:sz w:val="22"/>
          <w:szCs w:val="22"/>
          <w:lang w:val="en-GB"/>
        </w:rPr>
        <w:t xml:space="preserve">  Full details of skills and experience that will be acquired by the end of the apprenticeship are provided in the Level 4 qualification specification. </w:t>
      </w:r>
    </w:p>
    <w:p w14:paraId="2CB06392" w14:textId="77777777" w:rsidR="00923FBF" w:rsidRPr="00923FBF" w:rsidRDefault="00923FBF" w:rsidP="00923FBF">
      <w:pPr>
        <w:rPr>
          <w:rFonts w:ascii="Arial" w:hAnsi="Arial"/>
          <w:sz w:val="22"/>
          <w:szCs w:val="22"/>
          <w:lang w:val="en-GB"/>
        </w:rPr>
      </w:pPr>
    </w:p>
    <w:p w14:paraId="50C7854A" w14:textId="75D72522" w:rsidR="008B5660" w:rsidRPr="00156F1D" w:rsidRDefault="008B5660" w:rsidP="008B5660">
      <w:pPr>
        <w:pStyle w:val="DefaultText"/>
        <w:tabs>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r>
        <w:rPr>
          <w:rFonts w:cs="Arial"/>
          <w:sz w:val="22"/>
          <w:szCs w:val="22"/>
        </w:rPr>
        <w:t>.</w:t>
      </w:r>
    </w:p>
    <w:p w14:paraId="11515415" w14:textId="77777777" w:rsidR="008B5660" w:rsidRPr="00156F1D" w:rsidRDefault="008B5660" w:rsidP="008B5660">
      <w:pPr>
        <w:pStyle w:val="DefaultText"/>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78136831" w14:textId="68D24C36" w:rsidR="008B5660" w:rsidRDefault="008B5660" w:rsidP="008B5660">
      <w:pPr>
        <w:pStyle w:val="DefaultText"/>
        <w:tabs>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r w:rsidRPr="00156F1D">
        <w:rPr>
          <w:rFonts w:cs="Arial"/>
          <w:sz w:val="22"/>
          <w:szCs w:val="22"/>
        </w:rPr>
        <w:t xml:space="preserve">To respond to routine correspondence and enquiries from members of the public, </w:t>
      </w:r>
      <w:r>
        <w:rPr>
          <w:rFonts w:cs="Arial"/>
          <w:sz w:val="22"/>
          <w:szCs w:val="22"/>
        </w:rPr>
        <w:t xml:space="preserve">partner agencies </w:t>
      </w:r>
      <w:r w:rsidRPr="00156F1D">
        <w:rPr>
          <w:rFonts w:cs="Arial"/>
          <w:sz w:val="22"/>
          <w:szCs w:val="22"/>
        </w:rPr>
        <w:t>and other staff</w:t>
      </w:r>
      <w:r w:rsidR="003A20BF">
        <w:rPr>
          <w:rFonts w:cs="Arial"/>
          <w:sz w:val="22"/>
          <w:szCs w:val="22"/>
        </w:rPr>
        <w:t xml:space="preserve"> in respect of ASB and other community safety issues, prioritising cases, assessing risk and providing advice and signposting to services as appropriate.</w:t>
      </w:r>
    </w:p>
    <w:p w14:paraId="3480CDF4" w14:textId="77777777" w:rsidR="003A20BF" w:rsidRDefault="003A20BF" w:rsidP="008B5660">
      <w:pPr>
        <w:pStyle w:val="DefaultText"/>
        <w:tabs>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15AA72F6" w14:textId="4879FE1E" w:rsidR="003A20BF" w:rsidRDefault="003A20BF" w:rsidP="008B5660">
      <w:pPr>
        <w:pStyle w:val="DefaultText"/>
        <w:tabs>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r>
        <w:rPr>
          <w:rFonts w:cs="Arial"/>
          <w:sz w:val="22"/>
          <w:szCs w:val="22"/>
        </w:rPr>
        <w:t>To meet with victims of ASB and witnesses</w:t>
      </w:r>
      <w:r w:rsidR="003635BB">
        <w:rPr>
          <w:rFonts w:cs="Arial"/>
          <w:sz w:val="22"/>
          <w:szCs w:val="22"/>
        </w:rPr>
        <w:t xml:space="preserve"> in conjunction with colleagues e.g. from Kent Police or Housing Services,</w:t>
      </w:r>
      <w:r>
        <w:rPr>
          <w:rFonts w:cs="Arial"/>
          <w:sz w:val="22"/>
          <w:szCs w:val="22"/>
        </w:rPr>
        <w:t xml:space="preserve"> to investigate reports of ASB and take witness statements </w:t>
      </w:r>
      <w:r w:rsidR="003635BB">
        <w:rPr>
          <w:rFonts w:cs="Arial"/>
          <w:sz w:val="22"/>
          <w:szCs w:val="22"/>
        </w:rPr>
        <w:t>as</w:t>
      </w:r>
      <w:r>
        <w:rPr>
          <w:rFonts w:cs="Arial"/>
          <w:sz w:val="22"/>
          <w:szCs w:val="22"/>
        </w:rPr>
        <w:t xml:space="preserve"> necessary.</w:t>
      </w:r>
    </w:p>
    <w:p w14:paraId="2EC3B942" w14:textId="77777777" w:rsidR="003A20BF" w:rsidRDefault="003A20BF" w:rsidP="008B5660">
      <w:pPr>
        <w:pStyle w:val="DefaultText"/>
        <w:tabs>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7B16F571" w14:textId="6F0724A2" w:rsidR="003A20BF" w:rsidRDefault="003A20BF" w:rsidP="003A20BF">
      <w:pPr>
        <w:rPr>
          <w:rFonts w:ascii="Arial" w:hAnsi="Arial"/>
          <w:sz w:val="22"/>
          <w:szCs w:val="22"/>
          <w:lang w:val="en-GB"/>
        </w:rPr>
      </w:pPr>
      <w:r w:rsidRPr="00923FBF">
        <w:rPr>
          <w:rFonts w:ascii="Arial" w:hAnsi="Arial"/>
          <w:sz w:val="22"/>
          <w:szCs w:val="22"/>
          <w:lang w:val="en-GB"/>
        </w:rPr>
        <w:t xml:space="preserve">To assist </w:t>
      </w:r>
      <w:r w:rsidRPr="00323942">
        <w:rPr>
          <w:rFonts w:ascii="Arial" w:hAnsi="Arial"/>
          <w:sz w:val="22"/>
          <w:szCs w:val="22"/>
          <w:lang w:val="en-GB"/>
        </w:rPr>
        <w:t>Community Safety Unit</w:t>
      </w:r>
      <w:r>
        <w:rPr>
          <w:rFonts w:ascii="Arial" w:hAnsi="Arial"/>
          <w:sz w:val="22"/>
          <w:szCs w:val="22"/>
          <w:lang w:val="en-GB"/>
        </w:rPr>
        <w:t xml:space="preserve"> staff</w:t>
      </w:r>
      <w:r w:rsidRPr="00923FBF">
        <w:rPr>
          <w:rFonts w:ascii="Arial" w:hAnsi="Arial"/>
          <w:sz w:val="22"/>
          <w:szCs w:val="22"/>
          <w:lang w:val="en-GB"/>
        </w:rPr>
        <w:t xml:space="preserve"> with the arranging and delivery of </w:t>
      </w:r>
      <w:r>
        <w:rPr>
          <w:rFonts w:ascii="Arial" w:hAnsi="Arial"/>
          <w:sz w:val="22"/>
          <w:szCs w:val="22"/>
          <w:lang w:val="en-GB"/>
        </w:rPr>
        <w:t>community engagement events and activities to encourage the reporting of ASB and other community safety issues (including the completion of public consultation surveys).</w:t>
      </w:r>
    </w:p>
    <w:p w14:paraId="2124481A" w14:textId="77777777" w:rsidR="00D70048" w:rsidRDefault="00D70048" w:rsidP="003A20BF">
      <w:pPr>
        <w:rPr>
          <w:rFonts w:ascii="Arial" w:hAnsi="Arial"/>
          <w:sz w:val="22"/>
          <w:szCs w:val="22"/>
          <w:lang w:val="en-GB"/>
        </w:rPr>
      </w:pPr>
    </w:p>
    <w:p w14:paraId="6E5D648A" w14:textId="468CEB85" w:rsidR="00D70048" w:rsidRDefault="00D70048" w:rsidP="003A20BF">
      <w:pPr>
        <w:rPr>
          <w:rFonts w:ascii="Arial" w:hAnsi="Arial"/>
          <w:sz w:val="22"/>
          <w:szCs w:val="22"/>
          <w:lang w:val="en-GB"/>
        </w:rPr>
      </w:pPr>
      <w:r>
        <w:rPr>
          <w:rFonts w:ascii="Arial" w:hAnsi="Arial"/>
          <w:sz w:val="22"/>
          <w:szCs w:val="22"/>
          <w:lang w:val="en-GB"/>
        </w:rPr>
        <w:t>To identify safeguarding concerns and risks and mak</w:t>
      </w:r>
      <w:r w:rsidR="004C743B">
        <w:rPr>
          <w:rFonts w:ascii="Arial" w:hAnsi="Arial"/>
          <w:sz w:val="22"/>
          <w:szCs w:val="22"/>
          <w:lang w:val="en-GB"/>
        </w:rPr>
        <w:t>e</w:t>
      </w:r>
      <w:r>
        <w:rPr>
          <w:rFonts w:ascii="Arial" w:hAnsi="Arial"/>
          <w:sz w:val="22"/>
          <w:szCs w:val="22"/>
          <w:lang w:val="en-GB"/>
        </w:rPr>
        <w:t xml:space="preserve"> referrals to relevant services as appropriate.</w:t>
      </w:r>
    </w:p>
    <w:p w14:paraId="1989CCEB" w14:textId="77777777" w:rsidR="00D70048" w:rsidRDefault="00D70048" w:rsidP="003A20BF">
      <w:pPr>
        <w:rPr>
          <w:rFonts w:ascii="Arial" w:hAnsi="Arial"/>
          <w:sz w:val="22"/>
          <w:szCs w:val="22"/>
          <w:lang w:val="en-GB"/>
        </w:rPr>
      </w:pPr>
    </w:p>
    <w:p w14:paraId="6CEF235F" w14:textId="5843B42C" w:rsidR="00D70048" w:rsidRDefault="00D70048" w:rsidP="003A20BF">
      <w:pPr>
        <w:rPr>
          <w:rFonts w:ascii="Arial" w:hAnsi="Arial"/>
          <w:sz w:val="22"/>
          <w:szCs w:val="22"/>
          <w:lang w:val="en-GB"/>
        </w:rPr>
      </w:pPr>
      <w:r>
        <w:rPr>
          <w:rFonts w:ascii="Arial" w:hAnsi="Arial"/>
          <w:sz w:val="22"/>
          <w:szCs w:val="22"/>
          <w:lang w:val="en-GB"/>
        </w:rPr>
        <w:t>To deliver ASB interventions such as warning letters, Community Protection Warnings and Notices and make referrals to support agencies.</w:t>
      </w:r>
    </w:p>
    <w:p w14:paraId="6A95BFBC" w14:textId="77777777" w:rsidR="00D70048" w:rsidRDefault="00D70048" w:rsidP="003A20BF">
      <w:pPr>
        <w:rPr>
          <w:rFonts w:ascii="Arial" w:hAnsi="Arial"/>
          <w:sz w:val="22"/>
          <w:szCs w:val="22"/>
          <w:lang w:val="en-GB"/>
        </w:rPr>
      </w:pPr>
    </w:p>
    <w:p w14:paraId="50A0DC4C" w14:textId="743E3527" w:rsidR="00D70048" w:rsidRDefault="00D70048" w:rsidP="003A20BF">
      <w:pPr>
        <w:rPr>
          <w:rFonts w:ascii="Arial" w:hAnsi="Arial"/>
          <w:sz w:val="22"/>
          <w:szCs w:val="22"/>
          <w:lang w:val="en-GB"/>
        </w:rPr>
      </w:pPr>
      <w:r>
        <w:rPr>
          <w:rFonts w:ascii="Arial" w:hAnsi="Arial"/>
          <w:sz w:val="22"/>
          <w:szCs w:val="22"/>
          <w:lang w:val="en-GB"/>
        </w:rPr>
        <w:t>To work with a range of partner agencies through the Community Safety Partnership</w:t>
      </w:r>
      <w:r w:rsidR="004C743B">
        <w:rPr>
          <w:rFonts w:ascii="Arial" w:hAnsi="Arial"/>
          <w:sz w:val="22"/>
          <w:szCs w:val="22"/>
          <w:lang w:val="en-GB"/>
        </w:rPr>
        <w:t xml:space="preserve"> on a range of projects</w:t>
      </w:r>
      <w:r>
        <w:rPr>
          <w:rFonts w:ascii="Arial" w:hAnsi="Arial"/>
          <w:sz w:val="22"/>
          <w:szCs w:val="22"/>
          <w:lang w:val="en-GB"/>
        </w:rPr>
        <w:t xml:space="preserve"> </w:t>
      </w:r>
      <w:r w:rsidR="004C743B">
        <w:rPr>
          <w:rFonts w:ascii="Arial" w:hAnsi="Arial"/>
          <w:sz w:val="22"/>
          <w:szCs w:val="22"/>
          <w:lang w:val="en-GB"/>
        </w:rPr>
        <w:t xml:space="preserve">focused on </w:t>
      </w:r>
      <w:r>
        <w:rPr>
          <w:rFonts w:ascii="Arial" w:hAnsi="Arial"/>
          <w:sz w:val="22"/>
          <w:szCs w:val="22"/>
          <w:lang w:val="en-GB"/>
        </w:rPr>
        <w:t>identifying effective solutions to community safety and ASB-related issues.</w:t>
      </w:r>
    </w:p>
    <w:p w14:paraId="0D280DE2" w14:textId="77777777" w:rsidR="00D70048" w:rsidRDefault="00D70048" w:rsidP="003A20BF">
      <w:pPr>
        <w:rPr>
          <w:rFonts w:ascii="Arial" w:hAnsi="Arial"/>
          <w:sz w:val="22"/>
          <w:szCs w:val="22"/>
          <w:lang w:val="en-GB"/>
        </w:rPr>
      </w:pPr>
    </w:p>
    <w:p w14:paraId="7BCD3663" w14:textId="1A12CEA8" w:rsidR="00D70048" w:rsidRDefault="00D70048" w:rsidP="003A20BF">
      <w:pPr>
        <w:rPr>
          <w:rFonts w:ascii="Arial" w:hAnsi="Arial"/>
          <w:sz w:val="22"/>
          <w:szCs w:val="22"/>
          <w:lang w:val="en-GB"/>
        </w:rPr>
      </w:pPr>
      <w:r>
        <w:rPr>
          <w:rFonts w:ascii="Arial" w:hAnsi="Arial"/>
          <w:sz w:val="22"/>
          <w:szCs w:val="22"/>
          <w:lang w:val="en-GB"/>
        </w:rPr>
        <w:t>To work with members of the CSU in the gathering of intelligence and evidence to assist with the investigation of both ASB and criminal cases in which formal action is being taken</w:t>
      </w:r>
      <w:r w:rsidR="003635BB">
        <w:rPr>
          <w:rFonts w:ascii="Arial" w:hAnsi="Arial"/>
          <w:sz w:val="22"/>
          <w:szCs w:val="22"/>
          <w:lang w:val="en-GB"/>
        </w:rPr>
        <w:t xml:space="preserve"> and to support the use of tools and powers e.g. gathering evidence and preparing a case file to propose the introduction of a Public Space Protection Order.</w:t>
      </w:r>
    </w:p>
    <w:p w14:paraId="10F7A204" w14:textId="77777777" w:rsidR="003A20BF" w:rsidRDefault="003A20BF" w:rsidP="008B5660">
      <w:pPr>
        <w:pStyle w:val="DefaultText"/>
        <w:tabs>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31031B54" w14:textId="7E37E281" w:rsidR="00D70048" w:rsidRDefault="00D70048" w:rsidP="00D70048">
      <w:pPr>
        <w:pStyle w:val="DefaultText"/>
        <w:tabs>
          <w:tab w:val="left" w:pos="450"/>
          <w:tab w:val="left" w:pos="63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r w:rsidRPr="00156F1D">
        <w:rPr>
          <w:rFonts w:cs="Arial"/>
          <w:sz w:val="22"/>
          <w:szCs w:val="22"/>
        </w:rPr>
        <w:t xml:space="preserve">To maintain manual and computerised </w:t>
      </w:r>
      <w:r>
        <w:rPr>
          <w:rFonts w:cs="Arial"/>
          <w:sz w:val="22"/>
          <w:szCs w:val="22"/>
        </w:rPr>
        <w:t>record-keeping systems as part of case management</w:t>
      </w:r>
      <w:r w:rsidRPr="00156F1D">
        <w:rPr>
          <w:rFonts w:cs="Arial"/>
          <w:sz w:val="22"/>
          <w:szCs w:val="22"/>
        </w:rPr>
        <w:t xml:space="preserve"> including inputting data, </w:t>
      </w:r>
      <w:r>
        <w:rPr>
          <w:rFonts w:cs="Arial"/>
          <w:sz w:val="22"/>
          <w:szCs w:val="22"/>
        </w:rPr>
        <w:t xml:space="preserve">recording/reporting actions and maintaining </w:t>
      </w:r>
      <w:r w:rsidRPr="00156F1D">
        <w:rPr>
          <w:rFonts w:cs="Arial"/>
          <w:sz w:val="22"/>
          <w:szCs w:val="22"/>
        </w:rPr>
        <w:t>confidential</w:t>
      </w:r>
      <w:r>
        <w:rPr>
          <w:rFonts w:cs="Arial"/>
          <w:sz w:val="22"/>
          <w:szCs w:val="22"/>
        </w:rPr>
        <w:t>ity and data protection standards.</w:t>
      </w:r>
    </w:p>
    <w:p w14:paraId="3B8B77E8" w14:textId="77777777" w:rsidR="00D70048" w:rsidRDefault="00D70048" w:rsidP="00D70048">
      <w:pPr>
        <w:pStyle w:val="DefaultText"/>
        <w:tabs>
          <w:tab w:val="left" w:pos="450"/>
          <w:tab w:val="left" w:pos="63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0D022DE0" w14:textId="533A2D90" w:rsidR="00D70048" w:rsidRDefault="00D70048" w:rsidP="00D70048">
      <w:pPr>
        <w:pStyle w:val="DefaultText"/>
        <w:tabs>
          <w:tab w:val="left" w:pos="450"/>
          <w:tab w:val="left" w:pos="63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r>
        <w:rPr>
          <w:rFonts w:cs="Arial"/>
          <w:sz w:val="22"/>
          <w:szCs w:val="22"/>
        </w:rPr>
        <w:t>To attend, take minutes of and prepare reports for Community Safety Partnership Operational Group meetings and other CSU arranged meetings as necessary.</w:t>
      </w:r>
    </w:p>
    <w:p w14:paraId="786CF456" w14:textId="77777777" w:rsidR="00D70048" w:rsidRDefault="00D70048" w:rsidP="00D70048">
      <w:pPr>
        <w:pStyle w:val="DefaultText"/>
        <w:tabs>
          <w:tab w:val="left" w:pos="450"/>
          <w:tab w:val="left" w:pos="63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64C7764D" w14:textId="08DB4BBA" w:rsidR="00D70048" w:rsidRPr="00923FBF" w:rsidRDefault="00D70048" w:rsidP="00D70048">
      <w:pPr>
        <w:rPr>
          <w:rFonts w:ascii="Arial" w:hAnsi="Arial"/>
          <w:sz w:val="22"/>
          <w:szCs w:val="22"/>
          <w:lang w:val="en-GB"/>
        </w:rPr>
      </w:pPr>
      <w:r>
        <w:rPr>
          <w:rFonts w:ascii="Arial" w:hAnsi="Arial"/>
          <w:sz w:val="22"/>
          <w:szCs w:val="22"/>
          <w:lang w:val="en-GB"/>
        </w:rPr>
        <w:t xml:space="preserve">To assist CSU staff in the delivery of </w:t>
      </w:r>
      <w:r w:rsidRPr="00923FBF">
        <w:rPr>
          <w:rFonts w:ascii="Arial" w:hAnsi="Arial"/>
          <w:sz w:val="22"/>
          <w:szCs w:val="22"/>
          <w:lang w:val="en-GB"/>
        </w:rPr>
        <w:t xml:space="preserve">training events and </w:t>
      </w:r>
      <w:r>
        <w:rPr>
          <w:rFonts w:ascii="Arial" w:hAnsi="Arial"/>
          <w:sz w:val="22"/>
          <w:szCs w:val="22"/>
          <w:lang w:val="en-GB"/>
        </w:rPr>
        <w:t xml:space="preserve">other </w:t>
      </w:r>
      <w:r w:rsidRPr="00923FBF">
        <w:rPr>
          <w:rFonts w:ascii="Arial" w:hAnsi="Arial"/>
          <w:sz w:val="22"/>
          <w:szCs w:val="22"/>
          <w:lang w:val="en-GB"/>
        </w:rPr>
        <w:t xml:space="preserve">local </w:t>
      </w:r>
      <w:r>
        <w:rPr>
          <w:rFonts w:ascii="Arial" w:hAnsi="Arial"/>
          <w:sz w:val="22"/>
          <w:szCs w:val="22"/>
          <w:lang w:val="en-GB"/>
        </w:rPr>
        <w:t>crime prevention projects</w:t>
      </w:r>
      <w:r w:rsidRPr="00923FBF">
        <w:rPr>
          <w:rFonts w:ascii="Arial" w:hAnsi="Arial"/>
          <w:sz w:val="22"/>
          <w:szCs w:val="22"/>
          <w:lang w:val="en-GB"/>
        </w:rPr>
        <w:t>.</w:t>
      </w:r>
    </w:p>
    <w:p w14:paraId="77756310" w14:textId="77777777" w:rsidR="008B5660" w:rsidRPr="00156F1D" w:rsidRDefault="008B5660" w:rsidP="008B5660">
      <w:pPr>
        <w:pStyle w:val="DefaultText"/>
        <w:tabs>
          <w:tab w:val="left" w:pos="450"/>
          <w:tab w:val="left" w:pos="63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6D665C6A" w14:textId="4F816A21" w:rsidR="008B5660" w:rsidRDefault="008B5660" w:rsidP="008B5660">
      <w:pPr>
        <w:rPr>
          <w:rFonts w:ascii="Arial" w:hAnsi="Arial" w:cs="Arial"/>
          <w:sz w:val="22"/>
          <w:szCs w:val="22"/>
          <w:lang w:val="en-GB"/>
        </w:rPr>
      </w:pPr>
      <w:r w:rsidRPr="00156F1D">
        <w:rPr>
          <w:rFonts w:ascii="Arial" w:hAnsi="Arial" w:cs="Arial"/>
          <w:sz w:val="22"/>
          <w:szCs w:val="22"/>
          <w:lang w:val="en-GB"/>
        </w:rPr>
        <w:t xml:space="preserve">To </w:t>
      </w:r>
      <w:r w:rsidR="00546997">
        <w:rPr>
          <w:rFonts w:ascii="Arial" w:hAnsi="Arial" w:cs="Arial"/>
          <w:sz w:val="22"/>
          <w:szCs w:val="22"/>
          <w:lang w:val="en-GB"/>
        </w:rPr>
        <w:t>assist C</w:t>
      </w:r>
      <w:r w:rsidR="00D70048">
        <w:rPr>
          <w:rFonts w:ascii="Arial" w:hAnsi="Arial" w:cs="Arial"/>
          <w:sz w:val="22"/>
          <w:szCs w:val="22"/>
          <w:lang w:val="en-GB"/>
        </w:rPr>
        <w:t xml:space="preserve">SU </w:t>
      </w:r>
      <w:r w:rsidR="00546997">
        <w:rPr>
          <w:rFonts w:ascii="Arial" w:hAnsi="Arial" w:cs="Arial"/>
          <w:sz w:val="22"/>
          <w:szCs w:val="22"/>
          <w:lang w:val="en-GB"/>
        </w:rPr>
        <w:t xml:space="preserve">staff in carrying out research </w:t>
      </w:r>
      <w:r w:rsidR="003635BB">
        <w:rPr>
          <w:rFonts w:ascii="Arial" w:hAnsi="Arial" w:cs="Arial"/>
          <w:sz w:val="22"/>
          <w:szCs w:val="22"/>
          <w:lang w:val="en-GB"/>
        </w:rPr>
        <w:t>an identifying</w:t>
      </w:r>
      <w:r w:rsidR="00546997">
        <w:rPr>
          <w:rFonts w:ascii="Arial" w:hAnsi="Arial" w:cs="Arial"/>
          <w:sz w:val="22"/>
          <w:szCs w:val="22"/>
          <w:lang w:val="en-GB"/>
        </w:rPr>
        <w:t xml:space="preserve"> good practice relating to </w:t>
      </w:r>
      <w:r w:rsidR="00D70048">
        <w:rPr>
          <w:rFonts w:ascii="Arial" w:hAnsi="Arial" w:cs="Arial"/>
          <w:sz w:val="22"/>
          <w:szCs w:val="22"/>
          <w:lang w:val="en-GB"/>
        </w:rPr>
        <w:t xml:space="preserve">ASB and </w:t>
      </w:r>
      <w:r w:rsidR="00546997">
        <w:rPr>
          <w:rFonts w:ascii="Arial" w:hAnsi="Arial" w:cs="Arial"/>
          <w:sz w:val="22"/>
          <w:szCs w:val="22"/>
          <w:lang w:val="en-GB"/>
        </w:rPr>
        <w:t xml:space="preserve">community safety projects </w:t>
      </w:r>
      <w:r w:rsidR="003635BB">
        <w:rPr>
          <w:rFonts w:ascii="Arial" w:hAnsi="Arial" w:cs="Arial"/>
          <w:sz w:val="22"/>
          <w:szCs w:val="22"/>
          <w:lang w:val="en-GB"/>
        </w:rPr>
        <w:t>that could be replicated locally.</w:t>
      </w:r>
    </w:p>
    <w:p w14:paraId="24F3B50C" w14:textId="77777777" w:rsidR="003635BB" w:rsidRDefault="003635BB" w:rsidP="008B5660">
      <w:pPr>
        <w:rPr>
          <w:rFonts w:ascii="Arial" w:hAnsi="Arial" w:cs="Arial"/>
          <w:sz w:val="22"/>
          <w:szCs w:val="22"/>
          <w:lang w:val="en-GB"/>
        </w:rPr>
      </w:pPr>
    </w:p>
    <w:p w14:paraId="1635EA83" w14:textId="0A64FD66" w:rsidR="003635BB" w:rsidRDefault="003635BB" w:rsidP="008B5660">
      <w:pPr>
        <w:rPr>
          <w:rFonts w:ascii="Arial" w:hAnsi="Arial" w:cs="Arial"/>
          <w:sz w:val="22"/>
          <w:szCs w:val="22"/>
          <w:lang w:val="en-GB"/>
        </w:rPr>
      </w:pPr>
      <w:r>
        <w:rPr>
          <w:rFonts w:ascii="Arial" w:hAnsi="Arial" w:cs="Arial"/>
          <w:sz w:val="22"/>
          <w:szCs w:val="22"/>
          <w:lang w:val="en-GB"/>
        </w:rPr>
        <w:t>To assist the Unit’s Strategic Manager and Community Safety Officer in preparing applications for external funding to support local activity to tackle crime and ASB and, where successful, assist with the gathering of information required for monitoring returns.</w:t>
      </w:r>
    </w:p>
    <w:p w14:paraId="158DB4D7" w14:textId="77777777" w:rsidR="003A20BF" w:rsidRDefault="003A20BF" w:rsidP="008B5660">
      <w:pPr>
        <w:rPr>
          <w:rFonts w:ascii="Arial" w:hAnsi="Arial" w:cs="Arial"/>
          <w:sz w:val="22"/>
          <w:szCs w:val="22"/>
          <w:lang w:val="en-GB"/>
        </w:rPr>
      </w:pPr>
    </w:p>
    <w:p w14:paraId="7AB0C1FB" w14:textId="277CCF36" w:rsidR="003A20BF" w:rsidRPr="00382F3C" w:rsidRDefault="003A20BF" w:rsidP="008B5660">
      <w:pPr>
        <w:rPr>
          <w:rFonts w:ascii="Arial" w:hAnsi="Arial" w:cs="Arial"/>
          <w:sz w:val="22"/>
          <w:szCs w:val="22"/>
          <w:lang w:val="en-GB"/>
        </w:rPr>
      </w:pPr>
      <w:r w:rsidRPr="00382F3C">
        <w:rPr>
          <w:rFonts w:ascii="Arial" w:hAnsi="Arial" w:cs="Arial"/>
          <w:sz w:val="22"/>
          <w:szCs w:val="22"/>
        </w:rPr>
        <w:t xml:space="preserve">To </w:t>
      </w:r>
      <w:r w:rsidR="00382F3C">
        <w:rPr>
          <w:rFonts w:ascii="Arial" w:hAnsi="Arial" w:cs="Arial"/>
          <w:sz w:val="22"/>
          <w:szCs w:val="22"/>
        </w:rPr>
        <w:t>carry out</w:t>
      </w:r>
      <w:r w:rsidRPr="00382F3C">
        <w:rPr>
          <w:rFonts w:ascii="Arial" w:hAnsi="Arial" w:cs="Arial"/>
          <w:sz w:val="22"/>
          <w:szCs w:val="22"/>
        </w:rPr>
        <w:t xml:space="preserve"> a range of administrative duties</w:t>
      </w:r>
      <w:r w:rsidR="00382F3C">
        <w:rPr>
          <w:rFonts w:ascii="Arial" w:hAnsi="Arial" w:cs="Arial"/>
          <w:sz w:val="22"/>
          <w:szCs w:val="22"/>
        </w:rPr>
        <w:t xml:space="preserve"> that</w:t>
      </w:r>
      <w:r w:rsidRPr="00382F3C">
        <w:rPr>
          <w:rFonts w:ascii="Arial" w:hAnsi="Arial" w:cs="Arial"/>
          <w:sz w:val="22"/>
          <w:szCs w:val="22"/>
        </w:rPr>
        <w:t xml:space="preserve"> support the day-to-day operation and development of the </w:t>
      </w:r>
      <w:r w:rsidR="00382F3C">
        <w:rPr>
          <w:rFonts w:ascii="Arial" w:hAnsi="Arial" w:cs="Arial"/>
          <w:sz w:val="22"/>
          <w:szCs w:val="22"/>
        </w:rPr>
        <w:t>CSU.</w:t>
      </w:r>
    </w:p>
    <w:p w14:paraId="200AF4D2" w14:textId="77777777" w:rsidR="008B5660" w:rsidRPr="00156F1D" w:rsidRDefault="008B5660" w:rsidP="008B5660">
      <w:pPr>
        <w:rPr>
          <w:rFonts w:ascii="Arial" w:hAnsi="Arial" w:cs="Arial"/>
          <w:sz w:val="22"/>
          <w:szCs w:val="22"/>
          <w:lang w:val="en-GB"/>
        </w:rPr>
      </w:pPr>
    </w:p>
    <w:p w14:paraId="5F5EDA1A" w14:textId="5AC43569" w:rsidR="008B5660" w:rsidRDefault="008B5660" w:rsidP="008B5660">
      <w:pPr>
        <w:rPr>
          <w:rFonts w:ascii="Arial" w:hAnsi="Arial" w:cs="Arial"/>
          <w:sz w:val="22"/>
          <w:szCs w:val="22"/>
          <w:lang w:val="en-GB"/>
        </w:rPr>
      </w:pPr>
      <w:r w:rsidRPr="00156F1D">
        <w:rPr>
          <w:rFonts w:ascii="Arial" w:hAnsi="Arial" w:cs="Arial"/>
          <w:sz w:val="22"/>
          <w:szCs w:val="22"/>
          <w:lang w:val="en-GB"/>
        </w:rPr>
        <w:t>To</w:t>
      </w:r>
      <w:r w:rsidR="00382F3C">
        <w:rPr>
          <w:rFonts w:ascii="Arial" w:hAnsi="Arial" w:cs="Arial"/>
          <w:sz w:val="22"/>
          <w:szCs w:val="22"/>
          <w:lang w:val="en-GB"/>
        </w:rPr>
        <w:t xml:space="preserve"> take part in corporate projects and initiatives in which community safety issues</w:t>
      </w:r>
      <w:r w:rsidR="004C743B">
        <w:rPr>
          <w:rFonts w:ascii="Arial" w:hAnsi="Arial" w:cs="Arial"/>
          <w:sz w:val="22"/>
          <w:szCs w:val="22"/>
          <w:lang w:val="en-GB"/>
        </w:rPr>
        <w:t>, including ASB,</w:t>
      </w:r>
      <w:r w:rsidR="00382F3C">
        <w:rPr>
          <w:rFonts w:ascii="Arial" w:hAnsi="Arial" w:cs="Arial"/>
          <w:sz w:val="22"/>
          <w:szCs w:val="22"/>
          <w:lang w:val="en-GB"/>
        </w:rPr>
        <w:t xml:space="preserve"> are a feature as appropriate</w:t>
      </w:r>
      <w:r w:rsidRPr="00156F1D">
        <w:rPr>
          <w:rFonts w:ascii="Arial" w:hAnsi="Arial" w:cs="Arial"/>
          <w:sz w:val="22"/>
          <w:szCs w:val="22"/>
          <w:lang w:val="en-GB"/>
        </w:rPr>
        <w:t>.</w:t>
      </w:r>
    </w:p>
    <w:p w14:paraId="1B7DCBE4" w14:textId="77777777" w:rsidR="00CF1F44" w:rsidRPr="002145F8" w:rsidRDefault="00CF1F44" w:rsidP="002145F8">
      <w:pPr>
        <w:rPr>
          <w:rFonts w:ascii="Arial" w:hAnsi="Arial"/>
          <w:sz w:val="22"/>
          <w:szCs w:val="22"/>
          <w:lang w:val="en-GB"/>
        </w:rPr>
      </w:pPr>
    </w:p>
    <w:p w14:paraId="7C72AB02" w14:textId="77777777" w:rsidR="00923FBF" w:rsidRPr="00923FBF" w:rsidRDefault="00923FBF" w:rsidP="00923FBF">
      <w:pPr>
        <w:rPr>
          <w:rFonts w:ascii="Arial" w:hAnsi="Arial" w:cs="Arial"/>
          <w:b/>
          <w:sz w:val="22"/>
          <w:szCs w:val="22"/>
        </w:rPr>
      </w:pPr>
      <w:r w:rsidRPr="00923FBF">
        <w:rPr>
          <w:rFonts w:ascii="Arial" w:hAnsi="Arial" w:cs="Arial"/>
          <w:b/>
          <w:sz w:val="22"/>
          <w:szCs w:val="22"/>
        </w:rPr>
        <w:t>General</w:t>
      </w:r>
    </w:p>
    <w:p w14:paraId="68041CCA" w14:textId="77777777" w:rsidR="00923FBF" w:rsidRPr="00832CD4" w:rsidRDefault="00923FBF" w:rsidP="00923FBF">
      <w:pPr>
        <w:rPr>
          <w:rFonts w:ascii="Arial" w:hAnsi="Arial"/>
          <w:b/>
          <w:sz w:val="22"/>
          <w:szCs w:val="22"/>
          <w:lang w:val="en-GB"/>
        </w:rPr>
      </w:pPr>
    </w:p>
    <w:p w14:paraId="23DEC3E5" w14:textId="77777777" w:rsidR="00472D2E" w:rsidRPr="00923FBF" w:rsidRDefault="00472D2E" w:rsidP="00923FBF">
      <w:pPr>
        <w:rPr>
          <w:rFonts w:ascii="Arial" w:hAnsi="Arial"/>
          <w:sz w:val="22"/>
          <w:szCs w:val="22"/>
          <w:lang w:val="en-GB"/>
        </w:rPr>
      </w:pPr>
      <w:r w:rsidRPr="00923FBF">
        <w:rPr>
          <w:rFonts w:ascii="Arial" w:hAnsi="Arial"/>
          <w:sz w:val="22"/>
          <w:szCs w:val="22"/>
          <w:lang w:val="en-GB"/>
        </w:rPr>
        <w:t>To carry out other such duties as may be required, commensurate with the post’s grade and level of responsibility, as directed by management.</w:t>
      </w:r>
    </w:p>
    <w:p w14:paraId="340DDB5F" w14:textId="77777777" w:rsidR="00472D2E" w:rsidRPr="00832CD4" w:rsidRDefault="00472D2E" w:rsidP="00923FBF">
      <w:pPr>
        <w:pStyle w:val="ListParagraph"/>
        <w:ind w:left="1080"/>
        <w:rPr>
          <w:rFonts w:ascii="Arial" w:hAnsi="Arial"/>
          <w:sz w:val="22"/>
          <w:szCs w:val="22"/>
          <w:lang w:val="en-GB"/>
        </w:rPr>
      </w:pPr>
    </w:p>
    <w:p w14:paraId="12A58CD1" w14:textId="65395CED" w:rsidR="00472D2E" w:rsidRPr="00923FBF" w:rsidRDefault="00472D2E" w:rsidP="00923FBF">
      <w:pPr>
        <w:rPr>
          <w:rFonts w:ascii="Arial" w:hAnsi="Arial"/>
          <w:sz w:val="22"/>
          <w:szCs w:val="22"/>
          <w:lang w:val="en-GB"/>
        </w:rPr>
      </w:pPr>
      <w:r w:rsidRPr="00923FBF">
        <w:rPr>
          <w:rFonts w:ascii="Arial" w:hAnsi="Arial"/>
          <w:sz w:val="22"/>
          <w:szCs w:val="22"/>
          <w:lang w:val="en-GB"/>
        </w:rPr>
        <w:t>To participate as required in the Council’s Emergency Planning Operations that may involve duties outside the post holder’s normal job description and contracted hours.  In the event that an incident has occurred that disrupts the Council’s ability to deliver its critical functions, the postholder will be expected to participate in the recovery stage that may include undertaking duties within the post holder’s competencies in other departments and/or at other locations.</w:t>
      </w:r>
    </w:p>
    <w:p w14:paraId="7417D9B8" w14:textId="77777777" w:rsidR="00472D2E" w:rsidRPr="00832CD4" w:rsidRDefault="00472D2E" w:rsidP="00923FBF">
      <w:pPr>
        <w:rPr>
          <w:rFonts w:ascii="Arial" w:hAnsi="Arial"/>
          <w:sz w:val="22"/>
          <w:szCs w:val="22"/>
          <w:lang w:val="en-GB"/>
        </w:rPr>
      </w:pPr>
    </w:p>
    <w:p w14:paraId="52085B58" w14:textId="77777777" w:rsidR="00472D2E" w:rsidRPr="00923FBF" w:rsidRDefault="00472D2E" w:rsidP="00923FBF">
      <w:pPr>
        <w:rPr>
          <w:rFonts w:ascii="Arial" w:hAnsi="Arial"/>
          <w:sz w:val="22"/>
          <w:szCs w:val="22"/>
          <w:lang w:val="en-GB"/>
        </w:rPr>
      </w:pPr>
      <w:r w:rsidRPr="00923FBF">
        <w:rPr>
          <w:rFonts w:ascii="Arial" w:hAnsi="Arial"/>
          <w:sz w:val="22"/>
          <w:szCs w:val="22"/>
          <w:lang w:val="en-GB"/>
        </w:rPr>
        <w:t>A commitment to the Council’s Equal Opportunities Policy is an essential requirement of the post.</w:t>
      </w:r>
    </w:p>
    <w:p w14:paraId="25A52BFE" w14:textId="77777777" w:rsidR="00472D2E" w:rsidRPr="00832CD4" w:rsidRDefault="00472D2E" w:rsidP="00923FBF">
      <w:pPr>
        <w:rPr>
          <w:rFonts w:ascii="Arial" w:hAnsi="Arial"/>
          <w:sz w:val="22"/>
          <w:szCs w:val="22"/>
          <w:lang w:val="en-GB"/>
        </w:rPr>
      </w:pPr>
    </w:p>
    <w:p w14:paraId="4C956DC3" w14:textId="77777777" w:rsidR="00472D2E" w:rsidRPr="00923FBF" w:rsidRDefault="00472D2E" w:rsidP="00923FBF">
      <w:pPr>
        <w:rPr>
          <w:rFonts w:ascii="Arial" w:hAnsi="Arial"/>
          <w:sz w:val="22"/>
          <w:szCs w:val="22"/>
          <w:lang w:val="en-GB"/>
        </w:rPr>
      </w:pPr>
      <w:r w:rsidRPr="00923FBF">
        <w:rPr>
          <w:rFonts w:ascii="Arial" w:hAnsi="Arial"/>
          <w:sz w:val="22"/>
          <w:szCs w:val="22"/>
          <w:lang w:val="en-GB"/>
        </w:rPr>
        <w:t>The post holder will carry out all duties and activities having regard to the provisions of the Health and Safety at Work Act 1974 and in accordance with any instructions from senior members of staff under the Act or any Council or Departmental Codes of Practice or Procedures.</w:t>
      </w:r>
    </w:p>
    <w:p w14:paraId="1BA0BE6A" w14:textId="77777777" w:rsidR="00472D2E" w:rsidRPr="00832CD4" w:rsidRDefault="00472D2E" w:rsidP="00923FBF">
      <w:pPr>
        <w:rPr>
          <w:rFonts w:ascii="Arial" w:hAnsi="Arial"/>
          <w:sz w:val="22"/>
          <w:szCs w:val="22"/>
          <w:lang w:val="en-GB"/>
        </w:rPr>
      </w:pPr>
    </w:p>
    <w:p w14:paraId="00B5A38E" w14:textId="4B3D6569" w:rsidR="00FE0D0A" w:rsidRDefault="00472D2E" w:rsidP="00923FBF">
      <w:pPr>
        <w:rPr>
          <w:rFonts w:ascii="Arial" w:hAnsi="Arial"/>
          <w:sz w:val="22"/>
          <w:szCs w:val="22"/>
          <w:lang w:val="en-GB"/>
        </w:rPr>
      </w:pPr>
      <w:r w:rsidRPr="00923FBF">
        <w:rPr>
          <w:rFonts w:ascii="Arial" w:hAnsi="Arial"/>
          <w:sz w:val="22"/>
          <w:szCs w:val="22"/>
          <w:lang w:val="en-GB"/>
        </w:rPr>
        <w:t xml:space="preserve">The post holder must ensure that data quality and integrity is </w:t>
      </w:r>
      <w:r w:rsidR="00A05E28" w:rsidRPr="00923FBF">
        <w:rPr>
          <w:rFonts w:ascii="Arial" w:hAnsi="Arial"/>
          <w:sz w:val="22"/>
          <w:szCs w:val="22"/>
          <w:lang w:val="en-GB"/>
        </w:rPr>
        <w:t>maintained,</w:t>
      </w:r>
      <w:r w:rsidRPr="00923FBF">
        <w:rPr>
          <w:rFonts w:ascii="Arial" w:hAnsi="Arial"/>
          <w:sz w:val="22"/>
          <w:szCs w:val="22"/>
          <w:lang w:val="en-GB"/>
        </w:rPr>
        <w:t xml:space="preserve"> and that data is processed in accordance with Council policy, Data Protection, Freedom of Information and other legislation.</w:t>
      </w:r>
    </w:p>
    <w:p w14:paraId="08D80899" w14:textId="77777777" w:rsidR="00A05E28" w:rsidRDefault="00A05E28" w:rsidP="00923FBF">
      <w:pPr>
        <w:rPr>
          <w:rFonts w:ascii="Arial" w:hAnsi="Arial"/>
          <w:sz w:val="22"/>
          <w:szCs w:val="22"/>
          <w:lang w:val="en-GB"/>
        </w:rPr>
      </w:pPr>
    </w:p>
    <w:p w14:paraId="6696CCF3" w14:textId="77777777" w:rsidR="00A05E28" w:rsidRPr="00052E46" w:rsidRDefault="00A05E28" w:rsidP="00A05E28">
      <w:pPr>
        <w:rPr>
          <w:rFonts w:ascii="Arial" w:hAnsi="Arial" w:cs="Arial"/>
          <w:sz w:val="22"/>
          <w:szCs w:val="22"/>
        </w:rPr>
      </w:pPr>
      <w:r w:rsidRPr="00052E46">
        <w:rPr>
          <w:rFonts w:ascii="Arial" w:hAnsi="Arial" w:cs="Arial"/>
          <w:sz w:val="22"/>
          <w:szCs w:val="22"/>
        </w:rPr>
        <w:t>The post holder will comply with Statute and Council Policy in all respects.</w:t>
      </w:r>
    </w:p>
    <w:p w14:paraId="53503728" w14:textId="77777777" w:rsidR="00FE0D0A" w:rsidRPr="00832CD4" w:rsidRDefault="00FE0D0A" w:rsidP="00923FBF">
      <w:pPr>
        <w:rPr>
          <w:rFonts w:ascii="Arial" w:hAnsi="Arial"/>
          <w:sz w:val="22"/>
          <w:szCs w:val="22"/>
          <w:lang w:val="en-GB"/>
        </w:rPr>
      </w:pPr>
    </w:p>
    <w:p w14:paraId="4760D8B1" w14:textId="77777777" w:rsidR="00FE0D0A" w:rsidRPr="00923FBF" w:rsidRDefault="00FE0D0A" w:rsidP="00923FBF">
      <w:pPr>
        <w:rPr>
          <w:rFonts w:ascii="Arial" w:hAnsi="Arial"/>
          <w:sz w:val="22"/>
          <w:szCs w:val="22"/>
          <w:lang w:val="en-GB"/>
        </w:rPr>
      </w:pPr>
      <w:r w:rsidRPr="00923FBF">
        <w:rPr>
          <w:rFonts w:ascii="Arial" w:hAnsi="Arial"/>
          <w:sz w:val="22"/>
          <w:szCs w:val="22"/>
          <w:lang w:val="en-GB"/>
        </w:rPr>
        <w:t>The post holder must have an awareness of and commitment to s.17 Crime and Disorder Act 1998 that places a statutory duty on key statutory partners to work together to reduce crime and promote community safety in the delivery of Council functions.</w:t>
      </w:r>
    </w:p>
    <w:p w14:paraId="6965D777" w14:textId="77777777" w:rsidR="00FE0D0A" w:rsidRPr="00832CD4" w:rsidRDefault="00FE0D0A" w:rsidP="00923FBF">
      <w:pPr>
        <w:rPr>
          <w:rFonts w:ascii="Arial" w:hAnsi="Arial"/>
          <w:sz w:val="22"/>
          <w:szCs w:val="22"/>
          <w:lang w:val="en-GB"/>
        </w:rPr>
      </w:pPr>
    </w:p>
    <w:p w14:paraId="0307CFEB" w14:textId="77777777" w:rsidR="00170150" w:rsidRPr="00923FBF" w:rsidRDefault="00FE0D0A" w:rsidP="00923FBF">
      <w:pPr>
        <w:rPr>
          <w:rFonts w:ascii="Arial" w:hAnsi="Arial"/>
          <w:sz w:val="22"/>
          <w:szCs w:val="22"/>
          <w:lang w:val="en-GB"/>
        </w:rPr>
      </w:pPr>
      <w:r w:rsidRPr="00923FBF">
        <w:rPr>
          <w:rFonts w:ascii="Arial" w:hAnsi="Arial"/>
          <w:sz w:val="22"/>
          <w:szCs w:val="22"/>
          <w:lang w:val="en-GB"/>
        </w:rPr>
        <w:t>A commitment to excellent customer service and the values of the Council.</w:t>
      </w:r>
    </w:p>
    <w:p w14:paraId="3E5656E9" w14:textId="77777777" w:rsidR="00923FBF" w:rsidRDefault="00923FBF" w:rsidP="00923FBF">
      <w:pPr>
        <w:rPr>
          <w:rFonts w:ascii="Arial" w:hAnsi="Arial"/>
          <w:sz w:val="22"/>
          <w:szCs w:val="22"/>
          <w:lang w:val="en-GB"/>
        </w:rPr>
      </w:pPr>
    </w:p>
    <w:p w14:paraId="6DE5858F" w14:textId="77777777" w:rsidR="00923FBF" w:rsidRDefault="00923FBF" w:rsidP="00923FBF">
      <w:pPr>
        <w:rPr>
          <w:rFonts w:ascii="Arial" w:hAnsi="Arial"/>
          <w:sz w:val="22"/>
          <w:szCs w:val="22"/>
          <w:lang w:val="en-GB"/>
        </w:rPr>
      </w:pPr>
    </w:p>
    <w:p w14:paraId="0860A32A" w14:textId="77777777" w:rsidR="00923FBF" w:rsidRDefault="00923FBF" w:rsidP="00923FBF">
      <w:pPr>
        <w:rPr>
          <w:rFonts w:ascii="Arial" w:hAnsi="Arial"/>
          <w:sz w:val="22"/>
          <w:szCs w:val="22"/>
          <w:lang w:val="en-GB"/>
        </w:rPr>
      </w:pPr>
    </w:p>
    <w:p w14:paraId="3C1F8EA1" w14:textId="77777777" w:rsidR="00923FBF" w:rsidRDefault="00923FBF" w:rsidP="00923FBF">
      <w:pPr>
        <w:rPr>
          <w:rFonts w:ascii="Arial" w:hAnsi="Arial"/>
          <w:sz w:val="22"/>
          <w:szCs w:val="22"/>
          <w:lang w:val="en-GB"/>
        </w:rPr>
      </w:pPr>
    </w:p>
    <w:p w14:paraId="68886971" w14:textId="77777777" w:rsidR="00923FBF" w:rsidRDefault="00923FBF" w:rsidP="00923FBF">
      <w:pPr>
        <w:rPr>
          <w:rFonts w:ascii="Arial" w:hAnsi="Arial"/>
          <w:sz w:val="22"/>
          <w:szCs w:val="22"/>
          <w:lang w:val="en-GB"/>
        </w:rPr>
      </w:pPr>
    </w:p>
    <w:p w14:paraId="37EEA4DD" w14:textId="77777777" w:rsidR="008B5660" w:rsidRDefault="008B5660" w:rsidP="008B5660">
      <w:pPr>
        <w:rPr>
          <w:rFonts w:ascii="Arial" w:hAnsi="Arial" w:cs="Arial"/>
          <w:sz w:val="22"/>
          <w:szCs w:val="22"/>
          <w:lang w:val="en-GB"/>
        </w:rPr>
      </w:pPr>
    </w:p>
    <w:p w14:paraId="40C5B34B" w14:textId="77777777" w:rsidR="008B5660" w:rsidRDefault="008B5660" w:rsidP="008B5660">
      <w:pPr>
        <w:rPr>
          <w:rFonts w:ascii="Arial" w:hAnsi="Arial" w:cs="Arial"/>
          <w:sz w:val="22"/>
          <w:szCs w:val="22"/>
          <w:lang w:val="en-GB"/>
        </w:rPr>
      </w:pPr>
    </w:p>
    <w:p w14:paraId="23CAF6C2" w14:textId="77777777" w:rsidR="00655215" w:rsidRDefault="00655215" w:rsidP="008B5660">
      <w:pPr>
        <w:rPr>
          <w:rFonts w:ascii="Arial" w:hAnsi="Arial" w:cs="Arial"/>
          <w:sz w:val="22"/>
          <w:szCs w:val="22"/>
          <w:lang w:val="en-GB"/>
        </w:rPr>
      </w:pPr>
    </w:p>
    <w:p w14:paraId="38340564" w14:textId="77777777" w:rsidR="00655215" w:rsidRDefault="00655215" w:rsidP="008B5660">
      <w:pPr>
        <w:rPr>
          <w:rFonts w:ascii="Arial" w:hAnsi="Arial" w:cs="Arial"/>
          <w:sz w:val="22"/>
          <w:szCs w:val="22"/>
          <w:lang w:val="en-GB"/>
        </w:rPr>
      </w:pPr>
    </w:p>
    <w:p w14:paraId="14DCDB65" w14:textId="77777777" w:rsidR="00546997" w:rsidRDefault="00546997" w:rsidP="008B5660">
      <w:pPr>
        <w:rPr>
          <w:rFonts w:ascii="Arial" w:hAnsi="Arial" w:cs="Arial"/>
          <w:sz w:val="22"/>
          <w:szCs w:val="22"/>
          <w:lang w:val="en-GB"/>
        </w:rPr>
      </w:pPr>
    </w:p>
    <w:p w14:paraId="22E45293" w14:textId="77777777" w:rsidR="00382F3C" w:rsidRDefault="00382F3C" w:rsidP="008B5660">
      <w:pPr>
        <w:rPr>
          <w:rFonts w:ascii="Arial" w:hAnsi="Arial" w:cs="Arial"/>
          <w:sz w:val="22"/>
          <w:szCs w:val="22"/>
          <w:lang w:val="en-GB"/>
        </w:rPr>
      </w:pPr>
    </w:p>
    <w:p w14:paraId="4410C812" w14:textId="77777777" w:rsidR="00382F3C" w:rsidRDefault="00382F3C" w:rsidP="008B5660">
      <w:pPr>
        <w:rPr>
          <w:rFonts w:ascii="Arial" w:hAnsi="Arial" w:cs="Arial"/>
          <w:sz w:val="22"/>
          <w:szCs w:val="22"/>
          <w:lang w:val="en-GB"/>
        </w:rPr>
      </w:pPr>
    </w:p>
    <w:p w14:paraId="4CE24D73" w14:textId="77777777" w:rsidR="00382F3C" w:rsidRDefault="00382F3C" w:rsidP="008B5660">
      <w:pPr>
        <w:rPr>
          <w:rFonts w:ascii="Arial" w:hAnsi="Arial" w:cs="Arial"/>
          <w:sz w:val="22"/>
          <w:szCs w:val="22"/>
          <w:lang w:val="en-GB"/>
        </w:rPr>
      </w:pPr>
    </w:p>
    <w:p w14:paraId="528354DE" w14:textId="77777777" w:rsidR="00382F3C" w:rsidRDefault="00382F3C" w:rsidP="008B5660">
      <w:pPr>
        <w:rPr>
          <w:rFonts w:ascii="Arial" w:hAnsi="Arial" w:cs="Arial"/>
          <w:sz w:val="22"/>
          <w:szCs w:val="22"/>
          <w:lang w:val="en-GB"/>
        </w:rPr>
      </w:pPr>
    </w:p>
    <w:p w14:paraId="3ED6F72D" w14:textId="77777777" w:rsidR="00382F3C" w:rsidRDefault="00382F3C" w:rsidP="008B5660">
      <w:pPr>
        <w:rPr>
          <w:rFonts w:ascii="Arial" w:hAnsi="Arial" w:cs="Arial"/>
          <w:sz w:val="22"/>
          <w:szCs w:val="22"/>
          <w:lang w:val="en-GB"/>
        </w:rPr>
      </w:pPr>
    </w:p>
    <w:p w14:paraId="2C9A98FC" w14:textId="77777777" w:rsidR="00382F3C" w:rsidRDefault="00382F3C" w:rsidP="008B5660">
      <w:pPr>
        <w:rPr>
          <w:rFonts w:ascii="Arial" w:hAnsi="Arial" w:cs="Arial"/>
          <w:sz w:val="22"/>
          <w:szCs w:val="22"/>
          <w:lang w:val="en-GB"/>
        </w:rPr>
      </w:pPr>
    </w:p>
    <w:p w14:paraId="0B9D5439" w14:textId="77777777" w:rsidR="00382F3C" w:rsidRDefault="00382F3C" w:rsidP="008B5660">
      <w:pPr>
        <w:rPr>
          <w:rFonts w:ascii="Arial" w:hAnsi="Arial" w:cs="Arial"/>
          <w:sz w:val="22"/>
          <w:szCs w:val="22"/>
          <w:lang w:val="en-GB"/>
        </w:rPr>
      </w:pPr>
    </w:p>
    <w:p w14:paraId="0BA12A34" w14:textId="77777777" w:rsidR="00382F3C" w:rsidRDefault="00382F3C" w:rsidP="008B5660">
      <w:pPr>
        <w:rPr>
          <w:rFonts w:ascii="Arial" w:hAnsi="Arial" w:cs="Arial"/>
          <w:sz w:val="22"/>
          <w:szCs w:val="22"/>
          <w:lang w:val="en-GB"/>
        </w:rPr>
      </w:pPr>
    </w:p>
    <w:p w14:paraId="7311222F" w14:textId="77777777" w:rsidR="00382F3C" w:rsidRDefault="00382F3C" w:rsidP="008B5660">
      <w:pPr>
        <w:rPr>
          <w:rFonts w:ascii="Arial" w:hAnsi="Arial" w:cs="Arial"/>
          <w:sz w:val="22"/>
          <w:szCs w:val="22"/>
          <w:lang w:val="en-GB"/>
        </w:rPr>
      </w:pPr>
    </w:p>
    <w:p w14:paraId="45FF9871" w14:textId="77777777" w:rsidR="00382F3C" w:rsidRDefault="00382F3C" w:rsidP="008B5660">
      <w:pPr>
        <w:rPr>
          <w:rFonts w:ascii="Arial" w:hAnsi="Arial" w:cs="Arial"/>
          <w:sz w:val="22"/>
          <w:szCs w:val="22"/>
          <w:lang w:val="en-GB"/>
        </w:rPr>
      </w:pPr>
    </w:p>
    <w:p w14:paraId="712401AC" w14:textId="77777777" w:rsidR="00382F3C" w:rsidRDefault="00382F3C" w:rsidP="008B5660">
      <w:pPr>
        <w:rPr>
          <w:rFonts w:ascii="Arial" w:hAnsi="Arial" w:cs="Arial"/>
          <w:sz w:val="22"/>
          <w:szCs w:val="22"/>
          <w:lang w:val="en-GB"/>
        </w:rPr>
      </w:pPr>
    </w:p>
    <w:p w14:paraId="5E8C97C2" w14:textId="77777777" w:rsidR="00382F3C" w:rsidRDefault="00382F3C" w:rsidP="008B5660">
      <w:pPr>
        <w:rPr>
          <w:rFonts w:ascii="Arial" w:hAnsi="Arial" w:cs="Arial"/>
          <w:sz w:val="22"/>
          <w:szCs w:val="22"/>
          <w:lang w:val="en-GB"/>
        </w:rPr>
      </w:pPr>
    </w:p>
    <w:p w14:paraId="64C8CE1F" w14:textId="77777777" w:rsidR="00382F3C" w:rsidRDefault="00382F3C" w:rsidP="008B5660">
      <w:pPr>
        <w:rPr>
          <w:rFonts w:ascii="Arial" w:hAnsi="Arial" w:cs="Arial"/>
          <w:sz w:val="22"/>
          <w:szCs w:val="22"/>
          <w:lang w:val="en-GB"/>
        </w:rPr>
      </w:pPr>
    </w:p>
    <w:p w14:paraId="1D58F45F" w14:textId="77777777" w:rsidR="00382F3C" w:rsidRDefault="00382F3C" w:rsidP="008B5660">
      <w:pPr>
        <w:rPr>
          <w:rFonts w:ascii="Arial" w:hAnsi="Arial" w:cs="Arial"/>
          <w:sz w:val="22"/>
          <w:szCs w:val="22"/>
          <w:lang w:val="en-GB"/>
        </w:rPr>
      </w:pPr>
    </w:p>
    <w:p w14:paraId="35B64AFD" w14:textId="77777777" w:rsidR="00382F3C" w:rsidRDefault="00382F3C" w:rsidP="008B5660">
      <w:pPr>
        <w:rPr>
          <w:rFonts w:ascii="Arial" w:hAnsi="Arial" w:cs="Arial"/>
          <w:sz w:val="22"/>
          <w:szCs w:val="22"/>
          <w:lang w:val="en-GB"/>
        </w:rPr>
      </w:pPr>
    </w:p>
    <w:p w14:paraId="7C264A3B" w14:textId="77777777" w:rsidR="00382F3C" w:rsidRDefault="00382F3C" w:rsidP="008B5660">
      <w:pPr>
        <w:rPr>
          <w:rFonts w:ascii="Arial" w:hAnsi="Arial" w:cs="Arial"/>
          <w:sz w:val="22"/>
          <w:szCs w:val="22"/>
          <w:lang w:val="en-GB"/>
        </w:rPr>
      </w:pPr>
    </w:p>
    <w:p w14:paraId="21C51597" w14:textId="77777777" w:rsidR="00382F3C" w:rsidRDefault="00382F3C" w:rsidP="008B5660">
      <w:pPr>
        <w:rPr>
          <w:rFonts w:ascii="Arial" w:hAnsi="Arial" w:cs="Arial"/>
          <w:sz w:val="22"/>
          <w:szCs w:val="22"/>
          <w:lang w:val="en-GB"/>
        </w:rPr>
      </w:pPr>
    </w:p>
    <w:p w14:paraId="653828F4" w14:textId="77777777" w:rsidR="00382F3C" w:rsidRDefault="00382F3C" w:rsidP="008B5660">
      <w:pPr>
        <w:rPr>
          <w:rFonts w:ascii="Arial" w:hAnsi="Arial" w:cs="Arial"/>
          <w:sz w:val="22"/>
          <w:szCs w:val="22"/>
          <w:lang w:val="en-GB"/>
        </w:rPr>
      </w:pPr>
    </w:p>
    <w:p w14:paraId="1B5C689B" w14:textId="77777777" w:rsidR="00382F3C" w:rsidRDefault="00382F3C" w:rsidP="008B5660">
      <w:pPr>
        <w:rPr>
          <w:rFonts w:ascii="Arial" w:hAnsi="Arial" w:cs="Arial"/>
          <w:sz w:val="22"/>
          <w:szCs w:val="22"/>
          <w:lang w:val="en-GB"/>
        </w:rPr>
      </w:pPr>
    </w:p>
    <w:p w14:paraId="1873D4ED" w14:textId="77777777" w:rsidR="00382F3C" w:rsidRDefault="00382F3C" w:rsidP="008B5660">
      <w:pPr>
        <w:rPr>
          <w:rFonts w:ascii="Arial" w:hAnsi="Arial" w:cs="Arial"/>
          <w:sz w:val="22"/>
          <w:szCs w:val="22"/>
          <w:lang w:val="en-GB"/>
        </w:rPr>
      </w:pPr>
    </w:p>
    <w:p w14:paraId="0A25FB76" w14:textId="77777777" w:rsidR="00382F3C" w:rsidRDefault="00382F3C" w:rsidP="008B5660">
      <w:pPr>
        <w:rPr>
          <w:rFonts w:ascii="Arial" w:hAnsi="Arial" w:cs="Arial"/>
          <w:sz w:val="22"/>
          <w:szCs w:val="22"/>
          <w:lang w:val="en-GB"/>
        </w:rPr>
      </w:pPr>
    </w:p>
    <w:p w14:paraId="3E66536D" w14:textId="77777777" w:rsidR="00382F3C" w:rsidRDefault="00382F3C" w:rsidP="008B5660">
      <w:pPr>
        <w:rPr>
          <w:rFonts w:ascii="Arial" w:hAnsi="Arial" w:cs="Arial"/>
          <w:sz w:val="22"/>
          <w:szCs w:val="22"/>
          <w:lang w:val="en-GB"/>
        </w:rPr>
      </w:pPr>
    </w:p>
    <w:p w14:paraId="401C1AB0" w14:textId="77777777" w:rsidR="00382F3C" w:rsidRDefault="00382F3C" w:rsidP="008B5660">
      <w:pPr>
        <w:rPr>
          <w:rFonts w:ascii="Arial" w:hAnsi="Arial" w:cs="Arial"/>
          <w:sz w:val="22"/>
          <w:szCs w:val="22"/>
          <w:lang w:val="en-GB"/>
        </w:rPr>
      </w:pPr>
    </w:p>
    <w:p w14:paraId="45AFC823" w14:textId="77777777" w:rsidR="00382F3C" w:rsidRDefault="00382F3C" w:rsidP="008B5660">
      <w:pPr>
        <w:rPr>
          <w:rFonts w:ascii="Arial" w:hAnsi="Arial" w:cs="Arial"/>
          <w:sz w:val="22"/>
          <w:szCs w:val="22"/>
          <w:lang w:val="en-GB"/>
        </w:rPr>
      </w:pPr>
    </w:p>
    <w:p w14:paraId="57948660" w14:textId="77777777" w:rsidR="00382F3C" w:rsidRDefault="00382F3C" w:rsidP="008B5660">
      <w:pPr>
        <w:rPr>
          <w:rFonts w:ascii="Arial" w:hAnsi="Arial" w:cs="Arial"/>
          <w:sz w:val="22"/>
          <w:szCs w:val="22"/>
          <w:lang w:val="en-GB"/>
        </w:rPr>
      </w:pPr>
    </w:p>
    <w:p w14:paraId="6540ABFA" w14:textId="77777777" w:rsidR="00382F3C" w:rsidRDefault="00382F3C" w:rsidP="008B5660">
      <w:pPr>
        <w:rPr>
          <w:rFonts w:ascii="Arial" w:hAnsi="Arial" w:cs="Arial"/>
          <w:sz w:val="22"/>
          <w:szCs w:val="22"/>
          <w:lang w:val="en-GB"/>
        </w:rPr>
      </w:pPr>
    </w:p>
    <w:p w14:paraId="6130FF78" w14:textId="77777777" w:rsidR="008B5660" w:rsidRPr="00156F1D" w:rsidRDefault="008B5660" w:rsidP="008B5660">
      <w:pPr>
        <w:rPr>
          <w:rFonts w:ascii="Arial" w:hAnsi="Arial" w:cs="Arial"/>
          <w:sz w:val="22"/>
          <w:szCs w:val="22"/>
          <w:lang w:val="en-GB"/>
        </w:rPr>
      </w:pPr>
    </w:p>
    <w:p w14:paraId="60AFC760" w14:textId="77777777" w:rsidR="004C743B" w:rsidRDefault="004C743B" w:rsidP="00741D66">
      <w:pPr>
        <w:keepLines/>
        <w:widowControl w:val="0"/>
        <w:jc w:val="center"/>
        <w:rPr>
          <w:rFonts w:ascii="Arial" w:hAnsi="Arial" w:cs="Arial"/>
          <w:b/>
          <w:sz w:val="22"/>
          <w:szCs w:val="22"/>
          <w:lang w:val="en-GB"/>
        </w:rPr>
      </w:pPr>
    </w:p>
    <w:p w14:paraId="2B2D8343" w14:textId="77777777" w:rsidR="004C743B" w:rsidRDefault="004C743B" w:rsidP="00741D66">
      <w:pPr>
        <w:keepLines/>
        <w:widowControl w:val="0"/>
        <w:jc w:val="center"/>
        <w:rPr>
          <w:rFonts w:ascii="Arial" w:hAnsi="Arial" w:cs="Arial"/>
          <w:b/>
          <w:sz w:val="22"/>
          <w:szCs w:val="22"/>
          <w:lang w:val="en-GB"/>
        </w:rPr>
      </w:pPr>
    </w:p>
    <w:p w14:paraId="2E03C27B" w14:textId="52809DAB" w:rsidR="00832CD4" w:rsidRPr="00832CD4" w:rsidRDefault="00832CD4" w:rsidP="00741D66">
      <w:pPr>
        <w:keepLines/>
        <w:widowControl w:val="0"/>
        <w:jc w:val="center"/>
        <w:rPr>
          <w:rFonts w:ascii="Arial" w:hAnsi="Arial" w:cs="Arial"/>
          <w:b/>
          <w:sz w:val="22"/>
          <w:szCs w:val="22"/>
          <w:lang w:val="en-GB"/>
        </w:rPr>
      </w:pPr>
      <w:r w:rsidRPr="00832CD4">
        <w:rPr>
          <w:rFonts w:ascii="Arial" w:hAnsi="Arial" w:cs="Arial"/>
          <w:b/>
          <w:sz w:val="22"/>
          <w:szCs w:val="22"/>
          <w:lang w:val="en-GB"/>
        </w:rPr>
        <w:lastRenderedPageBreak/>
        <w:t>PERSON SPECIFICATION</w:t>
      </w:r>
    </w:p>
    <w:p w14:paraId="6148C4C5" w14:textId="77777777" w:rsidR="00832CD4" w:rsidRPr="00832CD4" w:rsidRDefault="00832CD4" w:rsidP="00741D66">
      <w:pPr>
        <w:keepLines/>
        <w:widowControl w:val="0"/>
        <w:jc w:val="center"/>
        <w:rPr>
          <w:rFonts w:ascii="Arial" w:hAnsi="Arial" w:cs="Arial"/>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1"/>
        <w:gridCol w:w="3187"/>
        <w:gridCol w:w="3144"/>
      </w:tblGrid>
      <w:tr w:rsidR="00832CD4" w:rsidRPr="00832CD4" w14:paraId="13F51E4E" w14:textId="77777777" w:rsidTr="00655215">
        <w:tc>
          <w:tcPr>
            <w:tcW w:w="1710" w:type="pct"/>
          </w:tcPr>
          <w:p w14:paraId="3FB19C79" w14:textId="77777777" w:rsidR="00832CD4" w:rsidRPr="00832CD4" w:rsidRDefault="00832CD4" w:rsidP="00655215">
            <w:pPr>
              <w:pStyle w:val="Heading3"/>
              <w:keepNext w:val="0"/>
              <w:keepLines/>
              <w:widowControl w:val="0"/>
              <w:jc w:val="left"/>
              <w:rPr>
                <w:rFonts w:ascii="Arial" w:hAnsi="Arial" w:cs="Arial"/>
                <w:b w:val="0"/>
                <w:sz w:val="22"/>
                <w:szCs w:val="22"/>
              </w:rPr>
            </w:pPr>
            <w:r w:rsidRPr="00832CD4">
              <w:rPr>
                <w:rFonts w:ascii="Arial" w:hAnsi="Arial" w:cs="Arial"/>
                <w:sz w:val="22"/>
                <w:szCs w:val="22"/>
              </w:rPr>
              <w:br w:type="page"/>
            </w:r>
            <w:r w:rsidRPr="00832CD4">
              <w:rPr>
                <w:rFonts w:ascii="Arial" w:hAnsi="Arial" w:cs="Arial"/>
                <w:b w:val="0"/>
                <w:sz w:val="22"/>
                <w:szCs w:val="22"/>
              </w:rPr>
              <w:t>CHARACTERISTIC</w:t>
            </w:r>
          </w:p>
        </w:tc>
        <w:tc>
          <w:tcPr>
            <w:tcW w:w="3290" w:type="pct"/>
            <w:gridSpan w:val="2"/>
          </w:tcPr>
          <w:p w14:paraId="1BCC9ECF" w14:textId="77777777" w:rsidR="00832CD4" w:rsidRPr="00832CD4" w:rsidRDefault="00832CD4" w:rsidP="00655215">
            <w:pPr>
              <w:keepLines/>
              <w:widowControl w:val="0"/>
              <w:rPr>
                <w:rFonts w:ascii="Arial" w:hAnsi="Arial" w:cs="Arial"/>
                <w:sz w:val="22"/>
                <w:szCs w:val="22"/>
                <w:lang w:val="en-GB"/>
              </w:rPr>
            </w:pPr>
            <w:r w:rsidRPr="00832CD4">
              <w:rPr>
                <w:rFonts w:ascii="Arial" w:hAnsi="Arial" w:cs="Arial"/>
                <w:sz w:val="22"/>
                <w:szCs w:val="22"/>
                <w:lang w:val="en-GB"/>
              </w:rPr>
              <w:t>SPECIFICATION</w:t>
            </w:r>
          </w:p>
        </w:tc>
      </w:tr>
      <w:tr w:rsidR="00832CD4" w:rsidRPr="00832CD4" w14:paraId="4DC5C017" w14:textId="77777777" w:rsidTr="00655215">
        <w:trPr>
          <w:cantSplit/>
        </w:trPr>
        <w:tc>
          <w:tcPr>
            <w:tcW w:w="1710" w:type="pct"/>
          </w:tcPr>
          <w:p w14:paraId="3D98452B" w14:textId="77777777" w:rsidR="00832CD4" w:rsidRPr="00832CD4" w:rsidRDefault="00832CD4" w:rsidP="00655215">
            <w:pPr>
              <w:pStyle w:val="Heading3"/>
              <w:keepNext w:val="0"/>
              <w:keepLines/>
              <w:widowControl w:val="0"/>
              <w:jc w:val="left"/>
              <w:rPr>
                <w:rFonts w:ascii="Arial" w:hAnsi="Arial" w:cs="Arial"/>
                <w:b w:val="0"/>
                <w:sz w:val="22"/>
                <w:szCs w:val="22"/>
              </w:rPr>
            </w:pPr>
          </w:p>
        </w:tc>
        <w:tc>
          <w:tcPr>
            <w:tcW w:w="1656" w:type="pct"/>
          </w:tcPr>
          <w:p w14:paraId="15A24A41" w14:textId="77777777" w:rsidR="00832CD4" w:rsidRPr="00832CD4" w:rsidRDefault="00832CD4" w:rsidP="00655215">
            <w:pPr>
              <w:keepLines/>
              <w:widowControl w:val="0"/>
              <w:rPr>
                <w:rFonts w:ascii="Arial" w:hAnsi="Arial" w:cs="Arial"/>
                <w:sz w:val="22"/>
                <w:szCs w:val="22"/>
                <w:lang w:val="en-GB"/>
              </w:rPr>
            </w:pPr>
            <w:r w:rsidRPr="00832CD4">
              <w:rPr>
                <w:rFonts w:ascii="Arial" w:hAnsi="Arial" w:cs="Arial"/>
                <w:sz w:val="22"/>
                <w:szCs w:val="22"/>
                <w:lang w:val="en-GB"/>
              </w:rPr>
              <w:t>ESSENTIAL</w:t>
            </w:r>
          </w:p>
        </w:tc>
        <w:tc>
          <w:tcPr>
            <w:tcW w:w="1634" w:type="pct"/>
          </w:tcPr>
          <w:p w14:paraId="0E076BF8" w14:textId="77777777" w:rsidR="00832CD4" w:rsidRPr="00832CD4" w:rsidRDefault="00832CD4" w:rsidP="00655215">
            <w:pPr>
              <w:keepLines/>
              <w:widowControl w:val="0"/>
              <w:rPr>
                <w:rFonts w:ascii="Arial" w:hAnsi="Arial" w:cs="Arial"/>
                <w:sz w:val="22"/>
                <w:szCs w:val="22"/>
                <w:lang w:val="en-GB"/>
              </w:rPr>
            </w:pPr>
            <w:r w:rsidRPr="00832CD4">
              <w:rPr>
                <w:rFonts w:ascii="Arial" w:hAnsi="Arial" w:cs="Arial"/>
                <w:sz w:val="22"/>
                <w:szCs w:val="22"/>
                <w:lang w:val="en-GB"/>
              </w:rPr>
              <w:t>DESIRABLE</w:t>
            </w:r>
          </w:p>
        </w:tc>
      </w:tr>
      <w:tr w:rsidR="00832CD4" w:rsidRPr="00832CD4" w14:paraId="2AF60241" w14:textId="77777777" w:rsidTr="00655215">
        <w:trPr>
          <w:cantSplit/>
        </w:trPr>
        <w:tc>
          <w:tcPr>
            <w:tcW w:w="1710" w:type="pct"/>
          </w:tcPr>
          <w:p w14:paraId="366718A2" w14:textId="77777777" w:rsidR="00832CD4" w:rsidRPr="00832CD4" w:rsidRDefault="00832CD4" w:rsidP="00655215">
            <w:pPr>
              <w:pStyle w:val="Heading3"/>
              <w:keepNext w:val="0"/>
              <w:keepLines/>
              <w:widowControl w:val="0"/>
              <w:jc w:val="left"/>
              <w:rPr>
                <w:rFonts w:ascii="Arial" w:hAnsi="Arial" w:cs="Arial"/>
                <w:sz w:val="22"/>
                <w:szCs w:val="22"/>
              </w:rPr>
            </w:pPr>
            <w:r w:rsidRPr="00832CD4">
              <w:rPr>
                <w:rFonts w:ascii="Arial" w:hAnsi="Arial" w:cs="Arial"/>
                <w:sz w:val="22"/>
                <w:szCs w:val="22"/>
              </w:rPr>
              <w:t>SKILLS/ABILITIES</w:t>
            </w:r>
          </w:p>
          <w:p w14:paraId="2C28D65F" w14:textId="77777777" w:rsidR="00832CD4" w:rsidRPr="00832CD4" w:rsidRDefault="00832CD4" w:rsidP="00655215">
            <w:pPr>
              <w:keepLines/>
              <w:widowControl w:val="0"/>
              <w:rPr>
                <w:rFonts w:ascii="Arial" w:hAnsi="Arial" w:cs="Arial"/>
                <w:sz w:val="22"/>
                <w:szCs w:val="22"/>
                <w:lang w:val="en-GB"/>
              </w:rPr>
            </w:pPr>
            <w:r w:rsidRPr="00832CD4">
              <w:rPr>
                <w:rFonts w:ascii="Arial" w:hAnsi="Arial" w:cs="Arial"/>
                <w:sz w:val="22"/>
                <w:szCs w:val="22"/>
                <w:lang w:val="en-GB"/>
              </w:rPr>
              <w:t>(Specific skills and abilities required to undertake the duties)</w:t>
            </w:r>
          </w:p>
          <w:p w14:paraId="35B4B3FC" w14:textId="77777777" w:rsidR="00832CD4" w:rsidRPr="00832CD4" w:rsidRDefault="00832CD4" w:rsidP="00655215">
            <w:pPr>
              <w:keepLines/>
              <w:widowControl w:val="0"/>
              <w:rPr>
                <w:rFonts w:ascii="Arial" w:hAnsi="Arial" w:cs="Arial"/>
                <w:sz w:val="22"/>
                <w:szCs w:val="22"/>
                <w:lang w:val="en-GB"/>
              </w:rPr>
            </w:pPr>
          </w:p>
          <w:p w14:paraId="70698A3C" w14:textId="77777777" w:rsidR="00832CD4" w:rsidRPr="00832CD4" w:rsidRDefault="00832CD4" w:rsidP="00655215">
            <w:pPr>
              <w:keepLines/>
              <w:widowControl w:val="0"/>
              <w:rPr>
                <w:rFonts w:ascii="Arial" w:hAnsi="Arial" w:cs="Arial"/>
                <w:sz w:val="22"/>
                <w:szCs w:val="22"/>
                <w:lang w:val="en-GB"/>
              </w:rPr>
            </w:pPr>
          </w:p>
          <w:p w14:paraId="1BE908C6" w14:textId="77777777" w:rsidR="00832CD4" w:rsidRPr="00832CD4" w:rsidRDefault="00832CD4" w:rsidP="00655215">
            <w:pPr>
              <w:keepLines/>
              <w:widowControl w:val="0"/>
              <w:rPr>
                <w:rFonts w:ascii="Arial" w:hAnsi="Arial" w:cs="Arial"/>
                <w:sz w:val="22"/>
                <w:szCs w:val="22"/>
                <w:lang w:val="en-GB"/>
              </w:rPr>
            </w:pPr>
          </w:p>
          <w:p w14:paraId="560259D6" w14:textId="77777777" w:rsidR="00832CD4" w:rsidRPr="00832CD4" w:rsidRDefault="00832CD4" w:rsidP="00655215">
            <w:pPr>
              <w:keepLines/>
              <w:widowControl w:val="0"/>
              <w:rPr>
                <w:rFonts w:ascii="Arial" w:hAnsi="Arial" w:cs="Arial"/>
                <w:sz w:val="22"/>
                <w:szCs w:val="22"/>
                <w:lang w:val="en-GB"/>
              </w:rPr>
            </w:pPr>
          </w:p>
          <w:p w14:paraId="333D52A4" w14:textId="77777777" w:rsidR="00832CD4" w:rsidRPr="00832CD4" w:rsidRDefault="00832CD4" w:rsidP="00655215">
            <w:pPr>
              <w:keepLines/>
              <w:widowControl w:val="0"/>
              <w:rPr>
                <w:rFonts w:ascii="Arial" w:hAnsi="Arial" w:cs="Arial"/>
                <w:sz w:val="22"/>
                <w:szCs w:val="22"/>
                <w:lang w:val="en-GB"/>
              </w:rPr>
            </w:pPr>
          </w:p>
        </w:tc>
        <w:tc>
          <w:tcPr>
            <w:tcW w:w="1656" w:type="pct"/>
          </w:tcPr>
          <w:p w14:paraId="438F3E50" w14:textId="578F4327" w:rsidR="00C97C87" w:rsidRDefault="00FF6BF3" w:rsidP="00655215">
            <w:pPr>
              <w:rPr>
                <w:rFonts w:ascii="Arial" w:hAnsi="Arial" w:cs="Arial"/>
                <w:sz w:val="22"/>
                <w:szCs w:val="22"/>
                <w:lang w:val="en-GB"/>
              </w:rPr>
            </w:pPr>
            <w:r>
              <w:rPr>
                <w:rFonts w:ascii="Arial" w:hAnsi="Arial" w:cs="Arial"/>
                <w:sz w:val="22"/>
                <w:szCs w:val="22"/>
                <w:lang w:val="en-GB"/>
              </w:rPr>
              <w:t>High standard of written and verbal communication skills.</w:t>
            </w:r>
          </w:p>
          <w:p w14:paraId="71FAE37D" w14:textId="77777777" w:rsidR="00FF6BF3" w:rsidRDefault="00FF6BF3" w:rsidP="00655215">
            <w:pPr>
              <w:rPr>
                <w:rFonts w:ascii="Arial" w:hAnsi="Arial" w:cs="Arial"/>
                <w:sz w:val="22"/>
                <w:szCs w:val="22"/>
                <w:lang w:val="en-GB"/>
              </w:rPr>
            </w:pPr>
          </w:p>
          <w:p w14:paraId="3C5A4CE3" w14:textId="306745E2" w:rsidR="00FF6BF3" w:rsidRDefault="00FF6BF3" w:rsidP="00655215">
            <w:pPr>
              <w:rPr>
                <w:rFonts w:ascii="Arial" w:hAnsi="Arial" w:cs="Arial"/>
                <w:sz w:val="22"/>
                <w:szCs w:val="22"/>
                <w:lang w:val="en-GB"/>
              </w:rPr>
            </w:pPr>
            <w:r>
              <w:rPr>
                <w:rFonts w:ascii="Arial" w:hAnsi="Arial" w:cs="Arial"/>
                <w:sz w:val="22"/>
                <w:szCs w:val="22"/>
                <w:lang w:val="en-GB"/>
              </w:rPr>
              <w:t>Good numeracy skills.</w:t>
            </w:r>
          </w:p>
          <w:p w14:paraId="3AD70523" w14:textId="77777777" w:rsidR="00FF6BF3" w:rsidRDefault="00FF6BF3" w:rsidP="00655215">
            <w:pPr>
              <w:rPr>
                <w:rFonts w:ascii="Arial" w:hAnsi="Arial" w:cs="Arial"/>
                <w:sz w:val="22"/>
                <w:szCs w:val="22"/>
                <w:lang w:val="en-GB"/>
              </w:rPr>
            </w:pPr>
          </w:p>
          <w:p w14:paraId="4BEE4816" w14:textId="11E8A82A" w:rsidR="00FF6BF3" w:rsidRDefault="00FF6BF3" w:rsidP="00655215">
            <w:pPr>
              <w:rPr>
                <w:rFonts w:ascii="Arial" w:hAnsi="Arial" w:cs="Arial"/>
                <w:sz w:val="22"/>
                <w:szCs w:val="22"/>
                <w:lang w:val="en-GB"/>
              </w:rPr>
            </w:pPr>
            <w:r>
              <w:rPr>
                <w:rFonts w:ascii="Arial" w:hAnsi="Arial" w:cs="Arial"/>
                <w:sz w:val="22"/>
                <w:szCs w:val="22"/>
                <w:lang w:val="en-GB"/>
              </w:rPr>
              <w:t>Competent in the use of standard computer/IT systems e.g. Microsoft Office, Teams.</w:t>
            </w:r>
          </w:p>
          <w:p w14:paraId="306AC4C6" w14:textId="77777777" w:rsidR="00C97C87" w:rsidRDefault="00C97C87" w:rsidP="00655215">
            <w:pPr>
              <w:rPr>
                <w:rFonts w:ascii="Arial" w:hAnsi="Arial" w:cs="Arial"/>
                <w:sz w:val="22"/>
                <w:szCs w:val="22"/>
                <w:lang w:val="en-GB"/>
              </w:rPr>
            </w:pPr>
          </w:p>
          <w:p w14:paraId="4998B765" w14:textId="4940E325" w:rsidR="00832CD4" w:rsidRPr="00832CD4" w:rsidRDefault="00832CD4" w:rsidP="00C97C87">
            <w:pPr>
              <w:keepLines/>
              <w:widowControl w:val="0"/>
              <w:rPr>
                <w:rFonts w:ascii="Arial" w:hAnsi="Arial" w:cs="Arial"/>
                <w:sz w:val="22"/>
                <w:szCs w:val="22"/>
                <w:lang w:val="en-GB"/>
              </w:rPr>
            </w:pPr>
          </w:p>
        </w:tc>
        <w:tc>
          <w:tcPr>
            <w:tcW w:w="1634" w:type="pct"/>
          </w:tcPr>
          <w:p w14:paraId="02C06BD8" w14:textId="3934DB4F" w:rsidR="00832CD4" w:rsidRPr="00832CD4" w:rsidRDefault="00832CD4" w:rsidP="00C97C87">
            <w:pPr>
              <w:keepLines/>
              <w:widowControl w:val="0"/>
              <w:rPr>
                <w:rFonts w:ascii="Arial" w:hAnsi="Arial" w:cs="Arial"/>
                <w:sz w:val="22"/>
                <w:szCs w:val="22"/>
                <w:lang w:val="en-GB"/>
              </w:rPr>
            </w:pPr>
          </w:p>
        </w:tc>
      </w:tr>
      <w:tr w:rsidR="00832CD4" w:rsidRPr="00832CD4" w14:paraId="1DDB4757" w14:textId="77777777" w:rsidTr="00655215">
        <w:trPr>
          <w:cantSplit/>
        </w:trPr>
        <w:tc>
          <w:tcPr>
            <w:tcW w:w="1710" w:type="pct"/>
          </w:tcPr>
          <w:p w14:paraId="3AC147B7" w14:textId="77777777" w:rsidR="00832CD4" w:rsidRPr="00832CD4" w:rsidRDefault="00832CD4" w:rsidP="00655215">
            <w:pPr>
              <w:pStyle w:val="Heading3"/>
              <w:keepNext w:val="0"/>
              <w:keepLines/>
              <w:widowControl w:val="0"/>
              <w:jc w:val="left"/>
              <w:rPr>
                <w:rFonts w:ascii="Arial" w:hAnsi="Arial" w:cs="Arial"/>
                <w:sz w:val="22"/>
                <w:szCs w:val="22"/>
              </w:rPr>
            </w:pPr>
            <w:r w:rsidRPr="00832CD4">
              <w:rPr>
                <w:rFonts w:ascii="Arial" w:hAnsi="Arial" w:cs="Arial"/>
                <w:sz w:val="22"/>
                <w:szCs w:val="22"/>
              </w:rPr>
              <w:t>KNOWLEDGE</w:t>
            </w:r>
          </w:p>
          <w:p w14:paraId="23E908A1" w14:textId="77777777" w:rsidR="00832CD4" w:rsidRPr="00832CD4" w:rsidRDefault="00832CD4" w:rsidP="00655215">
            <w:pPr>
              <w:keepLines/>
              <w:widowControl w:val="0"/>
              <w:rPr>
                <w:rFonts w:ascii="Arial" w:hAnsi="Arial" w:cs="Arial"/>
                <w:sz w:val="22"/>
                <w:szCs w:val="22"/>
                <w:lang w:val="en-GB"/>
              </w:rPr>
            </w:pPr>
            <w:r w:rsidRPr="00832CD4">
              <w:rPr>
                <w:rFonts w:ascii="Arial" w:hAnsi="Arial" w:cs="Arial"/>
                <w:sz w:val="22"/>
                <w:szCs w:val="22"/>
                <w:lang w:val="en-GB"/>
              </w:rPr>
              <w:t>(Particular knowledge which will be necessary to perform the work effectively, e.g. of specific legislation or regulations)</w:t>
            </w:r>
          </w:p>
          <w:p w14:paraId="3DFCD777" w14:textId="77777777" w:rsidR="00832CD4" w:rsidRPr="00832CD4" w:rsidRDefault="00832CD4" w:rsidP="00655215">
            <w:pPr>
              <w:keepLines/>
              <w:widowControl w:val="0"/>
              <w:rPr>
                <w:rFonts w:ascii="Arial" w:hAnsi="Arial" w:cs="Arial"/>
                <w:sz w:val="22"/>
                <w:szCs w:val="22"/>
                <w:lang w:val="en-GB"/>
              </w:rPr>
            </w:pPr>
          </w:p>
          <w:p w14:paraId="27E2B4F1" w14:textId="77777777" w:rsidR="00832CD4" w:rsidRPr="00832CD4" w:rsidRDefault="00832CD4" w:rsidP="00655215">
            <w:pPr>
              <w:keepLines/>
              <w:widowControl w:val="0"/>
              <w:rPr>
                <w:rFonts w:ascii="Arial" w:hAnsi="Arial" w:cs="Arial"/>
                <w:sz w:val="22"/>
                <w:szCs w:val="22"/>
                <w:lang w:val="en-GB"/>
              </w:rPr>
            </w:pPr>
          </w:p>
        </w:tc>
        <w:tc>
          <w:tcPr>
            <w:tcW w:w="1656" w:type="pct"/>
          </w:tcPr>
          <w:p w14:paraId="3F4794E8" w14:textId="77777777" w:rsidR="00832CD4" w:rsidRDefault="00C97C87" w:rsidP="00655215">
            <w:pPr>
              <w:keepLines/>
              <w:widowControl w:val="0"/>
              <w:spacing w:before="100" w:beforeAutospacing="1" w:after="100" w:afterAutospacing="1"/>
              <w:rPr>
                <w:rFonts w:ascii="Arial" w:hAnsi="Arial" w:cs="Arial"/>
                <w:sz w:val="22"/>
                <w:szCs w:val="22"/>
                <w:lang w:val="en-GB"/>
              </w:rPr>
            </w:pPr>
            <w:r w:rsidRPr="005B1DAA">
              <w:rPr>
                <w:rFonts w:ascii="Arial" w:hAnsi="Arial" w:cs="Arial"/>
                <w:sz w:val="22"/>
                <w:szCs w:val="22"/>
                <w:lang w:val="en-GB"/>
              </w:rPr>
              <w:t>Knowledge of Gravesham Borough Council and the services it provides.</w:t>
            </w:r>
          </w:p>
          <w:p w14:paraId="39F1D9D7" w14:textId="63C6D2C3" w:rsidR="00FF6BF3" w:rsidRPr="00832CD4" w:rsidRDefault="00FF6BF3" w:rsidP="00655215">
            <w:pPr>
              <w:keepLines/>
              <w:widowControl w:val="0"/>
              <w:spacing w:before="100" w:beforeAutospacing="1" w:after="100" w:afterAutospacing="1"/>
              <w:rPr>
                <w:rFonts w:ascii="Arial" w:hAnsi="Arial" w:cs="Arial"/>
                <w:sz w:val="22"/>
                <w:szCs w:val="22"/>
                <w:lang w:val="en-GB"/>
              </w:rPr>
            </w:pPr>
            <w:r>
              <w:rPr>
                <w:rFonts w:ascii="Arial" w:hAnsi="Arial" w:cs="Arial"/>
                <w:sz w:val="22"/>
                <w:szCs w:val="22"/>
                <w:lang w:val="en-GB"/>
              </w:rPr>
              <w:t>Knowledge/understanding of the role of Community Safety Partnerships in addressing crime and ASB.</w:t>
            </w:r>
          </w:p>
        </w:tc>
        <w:tc>
          <w:tcPr>
            <w:tcW w:w="1634" w:type="pct"/>
          </w:tcPr>
          <w:p w14:paraId="0AD23C40" w14:textId="77777777" w:rsidR="00832CD4" w:rsidRDefault="00655215" w:rsidP="00655215">
            <w:pPr>
              <w:widowControl w:val="0"/>
              <w:rPr>
                <w:rFonts w:ascii="Arial" w:hAnsi="Arial" w:cs="Arial"/>
                <w:sz w:val="22"/>
                <w:szCs w:val="22"/>
                <w:lang w:val="en-GB"/>
              </w:rPr>
            </w:pPr>
            <w:r>
              <w:rPr>
                <w:rFonts w:ascii="Arial" w:hAnsi="Arial" w:cs="Arial"/>
                <w:sz w:val="22"/>
                <w:szCs w:val="22"/>
                <w:lang w:val="en-GB"/>
              </w:rPr>
              <w:t>Understanding of confidentiality and Data Protection</w:t>
            </w:r>
            <w:r w:rsidR="00C97C87">
              <w:rPr>
                <w:rFonts w:ascii="Arial" w:hAnsi="Arial" w:cs="Arial"/>
                <w:sz w:val="22"/>
                <w:szCs w:val="22"/>
                <w:lang w:val="en-GB"/>
              </w:rPr>
              <w:t>.</w:t>
            </w:r>
          </w:p>
          <w:p w14:paraId="3C247D86" w14:textId="77777777" w:rsidR="00FF6BF3" w:rsidRDefault="00FF6BF3" w:rsidP="00655215">
            <w:pPr>
              <w:widowControl w:val="0"/>
              <w:rPr>
                <w:rFonts w:ascii="Arial" w:hAnsi="Arial" w:cs="Arial"/>
                <w:sz w:val="22"/>
                <w:szCs w:val="22"/>
                <w:lang w:val="en-GB"/>
              </w:rPr>
            </w:pPr>
          </w:p>
          <w:p w14:paraId="0E3EE4C6" w14:textId="31E9E0E0" w:rsidR="00FF6BF3" w:rsidRPr="00832CD4" w:rsidRDefault="00FF6BF3" w:rsidP="00655215">
            <w:pPr>
              <w:widowControl w:val="0"/>
              <w:rPr>
                <w:rFonts w:ascii="Arial" w:hAnsi="Arial" w:cs="Arial"/>
                <w:sz w:val="22"/>
                <w:szCs w:val="22"/>
                <w:lang w:val="en-GB"/>
              </w:rPr>
            </w:pPr>
            <w:r>
              <w:rPr>
                <w:rFonts w:ascii="Arial" w:hAnsi="Arial" w:cs="Arial"/>
                <w:sz w:val="22"/>
                <w:szCs w:val="22"/>
                <w:lang w:val="en-GB"/>
              </w:rPr>
              <w:t>Awareness of legislation that supports Community Safety Partnership activity and specifically, tools and powers to address ASB.</w:t>
            </w:r>
          </w:p>
        </w:tc>
      </w:tr>
      <w:tr w:rsidR="00832CD4" w:rsidRPr="00832CD4" w14:paraId="4E75B0BA" w14:textId="77777777" w:rsidTr="00655215">
        <w:trPr>
          <w:cantSplit/>
        </w:trPr>
        <w:tc>
          <w:tcPr>
            <w:tcW w:w="1710" w:type="pct"/>
          </w:tcPr>
          <w:p w14:paraId="004C8C0E" w14:textId="3DF97F87" w:rsidR="00832CD4" w:rsidRPr="00832CD4" w:rsidRDefault="00832CD4" w:rsidP="00655215">
            <w:pPr>
              <w:pStyle w:val="Heading3"/>
              <w:keepNext w:val="0"/>
              <w:keepLines/>
              <w:widowControl w:val="0"/>
              <w:jc w:val="left"/>
              <w:rPr>
                <w:rFonts w:ascii="Arial" w:hAnsi="Arial" w:cs="Arial"/>
                <w:sz w:val="22"/>
                <w:szCs w:val="22"/>
              </w:rPr>
            </w:pPr>
            <w:r w:rsidRPr="00832CD4">
              <w:rPr>
                <w:rFonts w:ascii="Arial" w:hAnsi="Arial" w:cs="Arial"/>
                <w:sz w:val="22"/>
                <w:szCs w:val="22"/>
              </w:rPr>
              <w:t>QUALIFICATION</w:t>
            </w:r>
            <w:r w:rsidR="00986FDB">
              <w:rPr>
                <w:rFonts w:ascii="Arial" w:hAnsi="Arial" w:cs="Arial"/>
                <w:sz w:val="22"/>
                <w:szCs w:val="22"/>
              </w:rPr>
              <w:t>S</w:t>
            </w:r>
          </w:p>
          <w:p w14:paraId="13A5B873" w14:textId="77777777" w:rsidR="00832CD4" w:rsidRPr="00832CD4" w:rsidRDefault="00832CD4" w:rsidP="00655215">
            <w:pPr>
              <w:keepLines/>
              <w:widowControl w:val="0"/>
              <w:rPr>
                <w:rFonts w:ascii="Arial" w:hAnsi="Arial" w:cs="Arial"/>
                <w:sz w:val="22"/>
                <w:szCs w:val="22"/>
                <w:lang w:val="en-GB"/>
              </w:rPr>
            </w:pPr>
            <w:r w:rsidRPr="00832CD4">
              <w:rPr>
                <w:rFonts w:ascii="Arial" w:hAnsi="Arial" w:cs="Arial"/>
                <w:b/>
                <w:sz w:val="22"/>
                <w:szCs w:val="22"/>
                <w:lang w:val="en-GB"/>
              </w:rPr>
              <w:t>TRAINING</w:t>
            </w:r>
          </w:p>
          <w:p w14:paraId="57A1D291" w14:textId="77777777" w:rsidR="00832CD4" w:rsidRPr="00832CD4" w:rsidRDefault="00832CD4" w:rsidP="00655215">
            <w:pPr>
              <w:keepLines/>
              <w:widowControl w:val="0"/>
              <w:rPr>
                <w:rFonts w:ascii="Arial" w:hAnsi="Arial" w:cs="Arial"/>
                <w:sz w:val="22"/>
                <w:szCs w:val="22"/>
                <w:lang w:val="en-GB"/>
              </w:rPr>
            </w:pPr>
            <w:r w:rsidRPr="00832CD4">
              <w:rPr>
                <w:rFonts w:ascii="Arial" w:hAnsi="Arial" w:cs="Arial"/>
                <w:sz w:val="22"/>
                <w:szCs w:val="22"/>
                <w:lang w:val="en-GB"/>
              </w:rPr>
              <w:t>(Educational/vocational qualifications and other training)</w:t>
            </w:r>
          </w:p>
          <w:p w14:paraId="1023A09F" w14:textId="77777777" w:rsidR="00832CD4" w:rsidRPr="001636D4" w:rsidRDefault="00832CD4" w:rsidP="00655215">
            <w:pPr>
              <w:pStyle w:val="Heading5"/>
              <w:keepNext w:val="0"/>
              <w:keepLines/>
              <w:widowControl w:val="0"/>
              <w:rPr>
                <w:rFonts w:ascii="Arial" w:hAnsi="Arial" w:cs="Arial"/>
                <w:b w:val="0"/>
                <w:bCs/>
                <w:sz w:val="22"/>
                <w:szCs w:val="22"/>
              </w:rPr>
            </w:pPr>
            <w:r w:rsidRPr="001636D4">
              <w:rPr>
                <w:rFonts w:ascii="Arial" w:hAnsi="Arial" w:cs="Arial"/>
                <w:b w:val="0"/>
                <w:bCs/>
                <w:sz w:val="22"/>
                <w:szCs w:val="22"/>
              </w:rPr>
              <w:t>Verification will be required</w:t>
            </w:r>
          </w:p>
          <w:p w14:paraId="41D5BF11" w14:textId="77777777" w:rsidR="00832CD4" w:rsidRPr="00832CD4" w:rsidRDefault="00832CD4" w:rsidP="00655215">
            <w:pPr>
              <w:keepLines/>
              <w:widowControl w:val="0"/>
              <w:rPr>
                <w:rFonts w:ascii="Arial" w:hAnsi="Arial" w:cs="Arial"/>
                <w:sz w:val="22"/>
                <w:szCs w:val="22"/>
                <w:lang w:val="en-GB"/>
              </w:rPr>
            </w:pPr>
          </w:p>
        </w:tc>
        <w:tc>
          <w:tcPr>
            <w:tcW w:w="1656" w:type="pct"/>
          </w:tcPr>
          <w:p w14:paraId="5613C845" w14:textId="7833B593" w:rsidR="00832CD4" w:rsidRPr="00832CD4" w:rsidRDefault="00986FDB" w:rsidP="00986FDB">
            <w:pPr>
              <w:rPr>
                <w:rFonts w:ascii="Arial" w:hAnsi="Arial" w:cs="Arial"/>
                <w:sz w:val="22"/>
                <w:szCs w:val="22"/>
                <w:lang w:val="en-GB"/>
              </w:rPr>
            </w:pPr>
            <w:r>
              <w:rPr>
                <w:rFonts w:ascii="Arial" w:hAnsi="Arial" w:cs="Arial"/>
                <w:sz w:val="22"/>
                <w:szCs w:val="22"/>
                <w:lang w:val="en-GB"/>
              </w:rPr>
              <w:t>GSCE’s in English and Maths A-C grade</w:t>
            </w:r>
            <w:r w:rsidR="00FF6BF3">
              <w:rPr>
                <w:rFonts w:ascii="Arial" w:hAnsi="Arial" w:cs="Arial"/>
                <w:sz w:val="22"/>
                <w:szCs w:val="22"/>
                <w:lang w:val="en-GB"/>
              </w:rPr>
              <w:t>.</w:t>
            </w:r>
          </w:p>
        </w:tc>
        <w:tc>
          <w:tcPr>
            <w:tcW w:w="1634" w:type="pct"/>
          </w:tcPr>
          <w:p w14:paraId="70BC4897" w14:textId="77777777" w:rsidR="00832CD4" w:rsidRDefault="00FF6BF3" w:rsidP="00655215">
            <w:pPr>
              <w:keepLines/>
              <w:widowControl w:val="0"/>
              <w:rPr>
                <w:rFonts w:ascii="Arial" w:hAnsi="Arial" w:cs="Arial"/>
                <w:sz w:val="22"/>
                <w:szCs w:val="22"/>
                <w:lang w:val="en-GB"/>
              </w:rPr>
            </w:pPr>
            <w:r>
              <w:rPr>
                <w:rFonts w:ascii="Arial" w:hAnsi="Arial" w:cs="Arial"/>
                <w:sz w:val="22"/>
                <w:szCs w:val="22"/>
                <w:lang w:val="en-GB"/>
              </w:rPr>
              <w:t>Education to GCSE A Level standard.</w:t>
            </w:r>
          </w:p>
          <w:p w14:paraId="4FF6E9D7" w14:textId="2F3DFD85" w:rsidR="00FF6BF3" w:rsidRPr="00832CD4" w:rsidRDefault="00FF6BF3" w:rsidP="00655215">
            <w:pPr>
              <w:keepLines/>
              <w:widowControl w:val="0"/>
              <w:rPr>
                <w:rFonts w:ascii="Arial" w:hAnsi="Arial" w:cs="Arial"/>
                <w:sz w:val="22"/>
                <w:szCs w:val="22"/>
                <w:lang w:val="en-GB"/>
              </w:rPr>
            </w:pPr>
            <w:r>
              <w:rPr>
                <w:rFonts w:ascii="Arial" w:hAnsi="Arial" w:cs="Arial"/>
                <w:sz w:val="22"/>
                <w:szCs w:val="22"/>
                <w:lang w:val="en-GB"/>
              </w:rPr>
              <w:t>Vocational qualifications e.g. Business Administration, IT.</w:t>
            </w:r>
          </w:p>
        </w:tc>
      </w:tr>
      <w:tr w:rsidR="00832CD4" w:rsidRPr="00832CD4" w14:paraId="1BE83954" w14:textId="77777777" w:rsidTr="00655215">
        <w:trPr>
          <w:cantSplit/>
        </w:trPr>
        <w:tc>
          <w:tcPr>
            <w:tcW w:w="1710" w:type="pct"/>
          </w:tcPr>
          <w:p w14:paraId="14099E53" w14:textId="77777777" w:rsidR="00832CD4" w:rsidRPr="00832CD4" w:rsidRDefault="00832CD4" w:rsidP="00655215">
            <w:pPr>
              <w:pStyle w:val="Heading3"/>
              <w:keepNext w:val="0"/>
              <w:keepLines/>
              <w:widowControl w:val="0"/>
              <w:jc w:val="left"/>
              <w:rPr>
                <w:rFonts w:ascii="Arial" w:hAnsi="Arial" w:cs="Arial"/>
                <w:sz w:val="22"/>
                <w:szCs w:val="22"/>
              </w:rPr>
            </w:pPr>
            <w:r w:rsidRPr="00832CD4">
              <w:rPr>
                <w:rFonts w:ascii="Arial" w:hAnsi="Arial" w:cs="Arial"/>
                <w:sz w:val="22"/>
                <w:szCs w:val="22"/>
              </w:rPr>
              <w:t>EXPERIENCE</w:t>
            </w:r>
          </w:p>
          <w:p w14:paraId="500B85F5" w14:textId="77777777" w:rsidR="00832CD4" w:rsidRPr="00832CD4" w:rsidRDefault="00832CD4" w:rsidP="00655215">
            <w:pPr>
              <w:pStyle w:val="BodyText"/>
              <w:keepLines/>
              <w:widowControl w:val="0"/>
              <w:rPr>
                <w:rFonts w:ascii="Arial" w:hAnsi="Arial" w:cs="Arial"/>
                <w:sz w:val="22"/>
                <w:szCs w:val="22"/>
              </w:rPr>
            </w:pPr>
            <w:r w:rsidRPr="00832CD4">
              <w:rPr>
                <w:rFonts w:ascii="Arial" w:hAnsi="Arial" w:cs="Arial"/>
                <w:sz w:val="22"/>
                <w:szCs w:val="22"/>
              </w:rPr>
              <w:t>(Level and type of previous experience)</w:t>
            </w:r>
          </w:p>
          <w:p w14:paraId="651EDD7F" w14:textId="77777777" w:rsidR="00832CD4" w:rsidRPr="00832CD4" w:rsidRDefault="00832CD4" w:rsidP="00655215">
            <w:pPr>
              <w:keepLines/>
              <w:widowControl w:val="0"/>
              <w:rPr>
                <w:rFonts w:ascii="Arial" w:hAnsi="Arial" w:cs="Arial"/>
                <w:sz w:val="22"/>
                <w:szCs w:val="22"/>
                <w:lang w:val="en-GB"/>
              </w:rPr>
            </w:pPr>
          </w:p>
        </w:tc>
        <w:tc>
          <w:tcPr>
            <w:tcW w:w="1656" w:type="pct"/>
          </w:tcPr>
          <w:p w14:paraId="0E81FC98" w14:textId="77777777" w:rsidR="00911D23" w:rsidRPr="00832CD4" w:rsidRDefault="00911D23" w:rsidP="00FF6BF3">
            <w:pPr>
              <w:keepLines/>
              <w:widowControl w:val="0"/>
              <w:rPr>
                <w:rFonts w:ascii="Arial" w:hAnsi="Arial" w:cs="Arial"/>
                <w:sz w:val="22"/>
                <w:szCs w:val="22"/>
                <w:lang w:val="en-GB"/>
              </w:rPr>
            </w:pPr>
          </w:p>
        </w:tc>
        <w:tc>
          <w:tcPr>
            <w:tcW w:w="1634" w:type="pct"/>
          </w:tcPr>
          <w:p w14:paraId="3AAA0610" w14:textId="798A95A1" w:rsidR="00655215" w:rsidRDefault="00655215" w:rsidP="00655215">
            <w:pPr>
              <w:keepLines/>
              <w:widowControl w:val="0"/>
              <w:rPr>
                <w:rFonts w:ascii="Arial" w:hAnsi="Arial" w:cs="Arial"/>
                <w:sz w:val="22"/>
                <w:szCs w:val="22"/>
                <w:lang w:val="en-GB"/>
              </w:rPr>
            </w:pPr>
            <w:r w:rsidRPr="00832CD4">
              <w:rPr>
                <w:rFonts w:ascii="Arial" w:hAnsi="Arial" w:cs="Arial"/>
                <w:sz w:val="22"/>
                <w:szCs w:val="22"/>
                <w:lang w:val="en-GB"/>
              </w:rPr>
              <w:t xml:space="preserve">Experience of working in </w:t>
            </w:r>
            <w:r w:rsidR="00FF6BF3">
              <w:rPr>
                <w:rFonts w:ascii="Arial" w:hAnsi="Arial" w:cs="Arial"/>
                <w:sz w:val="22"/>
                <w:szCs w:val="22"/>
                <w:lang w:val="en-GB"/>
              </w:rPr>
              <w:t xml:space="preserve">either </w:t>
            </w:r>
            <w:r w:rsidRPr="00832CD4">
              <w:rPr>
                <w:rFonts w:ascii="Arial" w:hAnsi="Arial" w:cs="Arial"/>
                <w:sz w:val="22"/>
                <w:szCs w:val="22"/>
                <w:lang w:val="en-GB"/>
              </w:rPr>
              <w:t xml:space="preserve">an administrative </w:t>
            </w:r>
            <w:r w:rsidR="00FF6BF3">
              <w:rPr>
                <w:rFonts w:ascii="Arial" w:hAnsi="Arial" w:cs="Arial"/>
                <w:sz w:val="22"/>
                <w:szCs w:val="22"/>
                <w:lang w:val="en-GB"/>
              </w:rPr>
              <w:t>or public facing role.</w:t>
            </w:r>
          </w:p>
          <w:p w14:paraId="616249FF" w14:textId="77777777" w:rsidR="00FF6BF3" w:rsidRDefault="00FF6BF3" w:rsidP="00655215">
            <w:pPr>
              <w:keepLines/>
              <w:widowControl w:val="0"/>
              <w:rPr>
                <w:rFonts w:ascii="Arial" w:hAnsi="Arial" w:cs="Arial"/>
                <w:sz w:val="22"/>
                <w:szCs w:val="22"/>
                <w:lang w:val="en-GB"/>
              </w:rPr>
            </w:pPr>
          </w:p>
          <w:p w14:paraId="1166751A" w14:textId="1378DE67" w:rsidR="00FF6BF3" w:rsidRDefault="00FF6BF3" w:rsidP="00655215">
            <w:pPr>
              <w:keepLines/>
              <w:widowControl w:val="0"/>
              <w:rPr>
                <w:rFonts w:ascii="Arial" w:hAnsi="Arial" w:cs="Arial"/>
                <w:sz w:val="22"/>
                <w:szCs w:val="22"/>
                <w:lang w:val="en-GB"/>
              </w:rPr>
            </w:pPr>
            <w:r>
              <w:rPr>
                <w:rFonts w:ascii="Arial" w:hAnsi="Arial" w:cs="Arial"/>
                <w:sz w:val="22"/>
                <w:szCs w:val="22"/>
                <w:lang w:val="en-GB"/>
              </w:rPr>
              <w:t>Experience (which may have been gained through voluntary work) of dealing with community safety and or crime prevention issues.</w:t>
            </w:r>
          </w:p>
          <w:p w14:paraId="2BC411B6" w14:textId="77777777" w:rsidR="00832CD4" w:rsidRPr="00832CD4" w:rsidRDefault="00832CD4" w:rsidP="00655215">
            <w:pPr>
              <w:keepLines/>
              <w:widowControl w:val="0"/>
              <w:rPr>
                <w:rFonts w:ascii="Arial" w:hAnsi="Arial" w:cs="Arial"/>
                <w:sz w:val="22"/>
                <w:szCs w:val="22"/>
                <w:lang w:val="en-GB"/>
              </w:rPr>
            </w:pPr>
          </w:p>
        </w:tc>
      </w:tr>
      <w:tr w:rsidR="00832CD4" w:rsidRPr="00832CD4" w14:paraId="5799FD1B" w14:textId="77777777" w:rsidTr="00C97C87">
        <w:trPr>
          <w:cantSplit/>
          <w:trHeight w:val="1639"/>
        </w:trPr>
        <w:tc>
          <w:tcPr>
            <w:tcW w:w="1710" w:type="pct"/>
          </w:tcPr>
          <w:p w14:paraId="36EC068F" w14:textId="77777777" w:rsidR="00832CD4" w:rsidRPr="00832CD4" w:rsidRDefault="00832CD4" w:rsidP="00655215">
            <w:pPr>
              <w:pStyle w:val="Heading3"/>
              <w:keepNext w:val="0"/>
              <w:keepLines/>
              <w:widowControl w:val="0"/>
              <w:jc w:val="left"/>
              <w:rPr>
                <w:rFonts w:ascii="Arial" w:hAnsi="Arial" w:cs="Arial"/>
                <w:sz w:val="22"/>
                <w:szCs w:val="22"/>
              </w:rPr>
            </w:pPr>
            <w:r w:rsidRPr="00832CD4">
              <w:rPr>
                <w:rFonts w:ascii="Arial" w:hAnsi="Arial" w:cs="Arial"/>
                <w:sz w:val="22"/>
                <w:szCs w:val="22"/>
              </w:rPr>
              <w:lastRenderedPageBreak/>
              <w:t>QUALITIES</w:t>
            </w:r>
          </w:p>
          <w:p w14:paraId="36CCA656" w14:textId="56471019" w:rsidR="00832CD4" w:rsidRPr="00832CD4" w:rsidRDefault="00832CD4" w:rsidP="00C97C87">
            <w:pPr>
              <w:keepLines/>
              <w:widowControl w:val="0"/>
              <w:rPr>
                <w:rFonts w:ascii="Arial" w:hAnsi="Arial" w:cs="Arial"/>
                <w:sz w:val="22"/>
                <w:szCs w:val="22"/>
                <w:lang w:val="en-GB"/>
              </w:rPr>
            </w:pPr>
            <w:r w:rsidRPr="00832CD4">
              <w:rPr>
                <w:rFonts w:ascii="Arial" w:hAnsi="Arial" w:cs="Arial"/>
                <w:sz w:val="22"/>
                <w:szCs w:val="22"/>
                <w:lang w:val="en-GB"/>
              </w:rPr>
              <w:t>(Particular qualities necessary to carry out the works, e.g. ability to work under pressure or work co-operatively in a team)</w:t>
            </w:r>
          </w:p>
        </w:tc>
        <w:tc>
          <w:tcPr>
            <w:tcW w:w="1656" w:type="pct"/>
          </w:tcPr>
          <w:p w14:paraId="6415F3B4" w14:textId="1EF8BF15" w:rsidR="00832CD4" w:rsidRPr="00832CD4" w:rsidRDefault="00C97C87" w:rsidP="00655215">
            <w:pPr>
              <w:keepLines/>
              <w:widowControl w:val="0"/>
              <w:rPr>
                <w:rFonts w:ascii="Arial" w:hAnsi="Arial" w:cs="Arial"/>
                <w:sz w:val="22"/>
                <w:szCs w:val="22"/>
                <w:lang w:val="en-GB"/>
              </w:rPr>
            </w:pPr>
            <w:r>
              <w:rPr>
                <w:rFonts w:ascii="Arial" w:hAnsi="Arial" w:cs="Arial"/>
                <w:sz w:val="22"/>
                <w:szCs w:val="22"/>
                <w:lang w:val="en-GB"/>
              </w:rPr>
              <w:t>Organised</w:t>
            </w:r>
            <w:r w:rsidR="00546997">
              <w:rPr>
                <w:rFonts w:ascii="Arial" w:hAnsi="Arial" w:cs="Arial"/>
                <w:sz w:val="22"/>
                <w:szCs w:val="22"/>
                <w:lang w:val="en-GB"/>
              </w:rPr>
              <w:t xml:space="preserve"> and reliable</w:t>
            </w:r>
            <w:r w:rsidR="00FF6BF3">
              <w:rPr>
                <w:rFonts w:ascii="Arial" w:hAnsi="Arial" w:cs="Arial"/>
                <w:sz w:val="22"/>
                <w:szCs w:val="22"/>
                <w:lang w:val="en-GB"/>
              </w:rPr>
              <w:t>.</w:t>
            </w:r>
          </w:p>
          <w:p w14:paraId="39331EA7" w14:textId="77777777" w:rsidR="00832CD4" w:rsidRPr="00832CD4" w:rsidRDefault="00832CD4" w:rsidP="00655215">
            <w:pPr>
              <w:keepLines/>
              <w:widowControl w:val="0"/>
              <w:rPr>
                <w:rFonts w:ascii="Arial" w:hAnsi="Arial" w:cs="Arial"/>
                <w:sz w:val="22"/>
                <w:szCs w:val="22"/>
                <w:lang w:val="en-GB"/>
              </w:rPr>
            </w:pPr>
          </w:p>
          <w:p w14:paraId="31205094" w14:textId="7D7A744C" w:rsidR="00655215" w:rsidRDefault="008B3A55" w:rsidP="00655215">
            <w:pPr>
              <w:keepLines/>
              <w:widowControl w:val="0"/>
              <w:rPr>
                <w:rFonts w:ascii="Arial" w:hAnsi="Arial" w:cs="Arial"/>
                <w:sz w:val="22"/>
                <w:szCs w:val="22"/>
                <w:lang w:val="en-GB"/>
              </w:rPr>
            </w:pPr>
            <w:r>
              <w:rPr>
                <w:rFonts w:ascii="Arial" w:hAnsi="Arial" w:cs="Arial"/>
                <w:sz w:val="22"/>
                <w:szCs w:val="22"/>
                <w:lang w:val="en-GB"/>
              </w:rPr>
              <w:t>Positive team player and able to foster good relationships with colleagues across service areas and with external partner agencies.</w:t>
            </w:r>
          </w:p>
          <w:p w14:paraId="4BACA2C6" w14:textId="77777777" w:rsidR="008B3A55" w:rsidRDefault="008B3A55" w:rsidP="00655215">
            <w:pPr>
              <w:keepLines/>
              <w:widowControl w:val="0"/>
              <w:rPr>
                <w:rFonts w:ascii="Arial" w:hAnsi="Arial" w:cs="Arial"/>
                <w:sz w:val="22"/>
                <w:szCs w:val="22"/>
                <w:lang w:val="en-GB"/>
              </w:rPr>
            </w:pPr>
          </w:p>
          <w:p w14:paraId="04046B50" w14:textId="5B693BB4" w:rsidR="008B3A55" w:rsidRPr="00832CD4" w:rsidRDefault="008B3A55" w:rsidP="00655215">
            <w:pPr>
              <w:keepLines/>
              <w:widowControl w:val="0"/>
              <w:rPr>
                <w:rFonts w:ascii="Arial" w:hAnsi="Arial" w:cs="Arial"/>
                <w:sz w:val="22"/>
                <w:szCs w:val="22"/>
                <w:lang w:val="en-GB"/>
              </w:rPr>
            </w:pPr>
            <w:r>
              <w:rPr>
                <w:rFonts w:ascii="Arial" w:hAnsi="Arial" w:cs="Arial"/>
                <w:sz w:val="22"/>
                <w:szCs w:val="22"/>
                <w:lang w:val="en-GB"/>
              </w:rPr>
              <w:t>Able to follow instructions and use own initiative.</w:t>
            </w:r>
          </w:p>
          <w:p w14:paraId="0B8F75A8" w14:textId="77777777" w:rsidR="00832CD4" w:rsidRDefault="00832CD4" w:rsidP="00655215">
            <w:pPr>
              <w:keepLines/>
              <w:widowControl w:val="0"/>
              <w:rPr>
                <w:rFonts w:ascii="Arial" w:hAnsi="Arial" w:cs="Arial"/>
                <w:sz w:val="22"/>
                <w:szCs w:val="22"/>
                <w:lang w:val="en-GB"/>
              </w:rPr>
            </w:pPr>
          </w:p>
          <w:p w14:paraId="6F23E870" w14:textId="7C76069B" w:rsidR="00C97C87" w:rsidRDefault="00C97C87" w:rsidP="00655215">
            <w:pPr>
              <w:keepLines/>
              <w:widowControl w:val="0"/>
              <w:rPr>
                <w:rFonts w:ascii="Arial" w:hAnsi="Arial" w:cs="Arial"/>
                <w:sz w:val="22"/>
                <w:szCs w:val="22"/>
                <w:lang w:val="en-GB"/>
              </w:rPr>
            </w:pPr>
            <w:r>
              <w:rPr>
                <w:rFonts w:ascii="Arial" w:hAnsi="Arial" w:cs="Arial"/>
                <w:sz w:val="22"/>
                <w:szCs w:val="22"/>
                <w:lang w:val="en-GB"/>
              </w:rPr>
              <w:t>Trustworthy</w:t>
            </w:r>
            <w:r w:rsidR="00546997">
              <w:rPr>
                <w:rFonts w:ascii="Arial" w:hAnsi="Arial" w:cs="Arial"/>
                <w:sz w:val="22"/>
                <w:szCs w:val="22"/>
                <w:lang w:val="en-GB"/>
              </w:rPr>
              <w:t xml:space="preserve"> and aware of the need for confidentiality in respect of some of the Unit’s work.</w:t>
            </w:r>
          </w:p>
          <w:p w14:paraId="4006E8F9" w14:textId="77777777" w:rsidR="00546997" w:rsidRDefault="00546997" w:rsidP="00655215">
            <w:pPr>
              <w:keepLines/>
              <w:widowControl w:val="0"/>
              <w:rPr>
                <w:rFonts w:ascii="Arial" w:hAnsi="Arial" w:cs="Arial"/>
                <w:sz w:val="22"/>
                <w:szCs w:val="22"/>
                <w:lang w:val="en-GB"/>
              </w:rPr>
            </w:pPr>
          </w:p>
          <w:p w14:paraId="659ABB45" w14:textId="0ABA19D4" w:rsidR="00546997" w:rsidRDefault="00546997" w:rsidP="00655215">
            <w:pPr>
              <w:keepLines/>
              <w:widowControl w:val="0"/>
              <w:rPr>
                <w:rFonts w:ascii="Arial" w:hAnsi="Arial" w:cs="Arial"/>
                <w:sz w:val="22"/>
                <w:szCs w:val="22"/>
                <w:lang w:val="en-GB"/>
              </w:rPr>
            </w:pPr>
            <w:r>
              <w:rPr>
                <w:rFonts w:ascii="Arial" w:hAnsi="Arial" w:cs="Arial"/>
                <w:sz w:val="22"/>
                <w:szCs w:val="22"/>
                <w:lang w:val="en-GB"/>
              </w:rPr>
              <w:t>Conscientious and hard working</w:t>
            </w:r>
            <w:r w:rsidR="008B3A55">
              <w:rPr>
                <w:rFonts w:ascii="Arial" w:hAnsi="Arial" w:cs="Arial"/>
                <w:sz w:val="22"/>
                <w:szCs w:val="22"/>
                <w:lang w:val="en-GB"/>
              </w:rPr>
              <w:t>.</w:t>
            </w:r>
          </w:p>
          <w:p w14:paraId="1CC6779E" w14:textId="77777777" w:rsidR="008B3A55" w:rsidRDefault="008B3A55" w:rsidP="00655215">
            <w:pPr>
              <w:keepLines/>
              <w:widowControl w:val="0"/>
              <w:rPr>
                <w:rFonts w:ascii="Arial" w:hAnsi="Arial" w:cs="Arial"/>
                <w:sz w:val="22"/>
                <w:szCs w:val="22"/>
                <w:lang w:val="en-GB"/>
              </w:rPr>
            </w:pPr>
          </w:p>
          <w:p w14:paraId="45DD8054" w14:textId="13824E40" w:rsidR="008B3A55" w:rsidRDefault="008B3A55" w:rsidP="00655215">
            <w:pPr>
              <w:keepLines/>
              <w:widowControl w:val="0"/>
              <w:rPr>
                <w:rFonts w:ascii="Arial" w:hAnsi="Arial" w:cs="Arial"/>
                <w:sz w:val="22"/>
                <w:szCs w:val="22"/>
                <w:lang w:val="en-GB"/>
              </w:rPr>
            </w:pPr>
            <w:r>
              <w:rPr>
                <w:rFonts w:ascii="Arial" w:hAnsi="Arial" w:cs="Arial"/>
                <w:sz w:val="22"/>
                <w:szCs w:val="22"/>
                <w:lang w:val="en-GB"/>
              </w:rPr>
              <w:t>Committed to equal opportunities.</w:t>
            </w:r>
          </w:p>
          <w:p w14:paraId="39D71E71" w14:textId="77777777" w:rsidR="00546997" w:rsidRDefault="00546997" w:rsidP="00655215">
            <w:pPr>
              <w:keepLines/>
              <w:widowControl w:val="0"/>
              <w:rPr>
                <w:rFonts w:ascii="Arial" w:hAnsi="Arial" w:cs="Arial"/>
                <w:sz w:val="22"/>
                <w:szCs w:val="22"/>
                <w:lang w:val="en-GB"/>
              </w:rPr>
            </w:pPr>
          </w:p>
          <w:p w14:paraId="05E252B8" w14:textId="36C009BE" w:rsidR="00546997" w:rsidRPr="00832CD4" w:rsidRDefault="00546997" w:rsidP="00655215">
            <w:pPr>
              <w:keepLines/>
              <w:widowControl w:val="0"/>
              <w:rPr>
                <w:rFonts w:ascii="Arial" w:hAnsi="Arial" w:cs="Arial"/>
                <w:sz w:val="22"/>
                <w:szCs w:val="22"/>
                <w:lang w:val="en-GB"/>
              </w:rPr>
            </w:pPr>
          </w:p>
        </w:tc>
        <w:tc>
          <w:tcPr>
            <w:tcW w:w="1634" w:type="pct"/>
          </w:tcPr>
          <w:p w14:paraId="568C18A3" w14:textId="77777777" w:rsidR="00832CD4" w:rsidRPr="00832CD4" w:rsidRDefault="00832CD4" w:rsidP="00655215">
            <w:pPr>
              <w:keepLines/>
              <w:widowControl w:val="0"/>
              <w:spacing w:before="100" w:beforeAutospacing="1" w:after="100" w:afterAutospacing="1"/>
              <w:rPr>
                <w:rFonts w:ascii="Arial" w:hAnsi="Arial" w:cs="Arial"/>
                <w:sz w:val="22"/>
                <w:szCs w:val="22"/>
                <w:lang w:val="en-GB"/>
              </w:rPr>
            </w:pPr>
          </w:p>
        </w:tc>
      </w:tr>
      <w:tr w:rsidR="00832CD4" w:rsidRPr="00832CD4" w14:paraId="5986A57D" w14:textId="77777777" w:rsidTr="00655215">
        <w:trPr>
          <w:cantSplit/>
        </w:trPr>
        <w:tc>
          <w:tcPr>
            <w:tcW w:w="1710" w:type="pct"/>
          </w:tcPr>
          <w:p w14:paraId="498FD11F" w14:textId="77777777" w:rsidR="00832CD4" w:rsidRPr="00832CD4" w:rsidRDefault="00832CD4" w:rsidP="00655215">
            <w:pPr>
              <w:pStyle w:val="Heading3"/>
              <w:keepNext w:val="0"/>
              <w:keepLines/>
              <w:widowControl w:val="0"/>
              <w:jc w:val="left"/>
              <w:rPr>
                <w:rFonts w:ascii="Arial" w:hAnsi="Arial" w:cs="Arial"/>
                <w:sz w:val="22"/>
                <w:szCs w:val="22"/>
              </w:rPr>
            </w:pPr>
            <w:r w:rsidRPr="00832CD4">
              <w:rPr>
                <w:rFonts w:ascii="Arial" w:hAnsi="Arial" w:cs="Arial"/>
                <w:sz w:val="22"/>
                <w:szCs w:val="22"/>
              </w:rPr>
              <w:t>SPECIAL CONDITIONS</w:t>
            </w:r>
          </w:p>
          <w:p w14:paraId="27164B89" w14:textId="0B512792" w:rsidR="00832CD4" w:rsidRPr="00832CD4" w:rsidRDefault="00832CD4" w:rsidP="00655215">
            <w:pPr>
              <w:keepLines/>
              <w:widowControl w:val="0"/>
              <w:rPr>
                <w:rFonts w:ascii="Arial" w:hAnsi="Arial" w:cs="Arial"/>
                <w:sz w:val="22"/>
                <w:szCs w:val="22"/>
                <w:lang w:val="en-GB"/>
              </w:rPr>
            </w:pPr>
            <w:r w:rsidRPr="00832CD4">
              <w:rPr>
                <w:rFonts w:ascii="Arial" w:hAnsi="Arial" w:cs="Arial"/>
                <w:sz w:val="22"/>
                <w:szCs w:val="22"/>
                <w:lang w:val="en-GB"/>
              </w:rPr>
              <w:t>(e.g. willingness to work unsocial hours or wear a uniform)</w:t>
            </w:r>
          </w:p>
          <w:p w14:paraId="1D5C9167" w14:textId="77777777" w:rsidR="00832CD4" w:rsidRPr="00832CD4" w:rsidRDefault="00832CD4" w:rsidP="00655215">
            <w:pPr>
              <w:keepLines/>
              <w:widowControl w:val="0"/>
              <w:rPr>
                <w:rFonts w:ascii="Arial" w:hAnsi="Arial" w:cs="Arial"/>
                <w:sz w:val="22"/>
                <w:szCs w:val="22"/>
                <w:lang w:val="en-GB"/>
              </w:rPr>
            </w:pPr>
          </w:p>
        </w:tc>
        <w:tc>
          <w:tcPr>
            <w:tcW w:w="1656" w:type="pct"/>
          </w:tcPr>
          <w:p w14:paraId="0342CC9A" w14:textId="0927F376" w:rsidR="00832CD4" w:rsidRPr="00832CD4" w:rsidRDefault="008B3A55" w:rsidP="00C97C87">
            <w:pPr>
              <w:rPr>
                <w:rFonts w:ascii="Arial" w:hAnsi="Arial" w:cs="Arial"/>
                <w:sz w:val="22"/>
                <w:szCs w:val="22"/>
                <w:lang w:val="en-GB"/>
              </w:rPr>
            </w:pPr>
            <w:r>
              <w:rPr>
                <w:rFonts w:ascii="Arial" w:hAnsi="Arial" w:cs="Arial"/>
                <w:sz w:val="22"/>
                <w:szCs w:val="22"/>
                <w:lang w:val="en-GB"/>
              </w:rPr>
              <w:t>The role may require very occasional working outside of normal office hours e.g. when the Team is delivering community event events.</w:t>
            </w:r>
          </w:p>
        </w:tc>
        <w:tc>
          <w:tcPr>
            <w:tcW w:w="1634" w:type="pct"/>
          </w:tcPr>
          <w:p w14:paraId="34AFDB8E" w14:textId="77777777" w:rsidR="00832CD4" w:rsidRPr="00832CD4" w:rsidRDefault="00832CD4" w:rsidP="00655215">
            <w:pPr>
              <w:keepLines/>
              <w:widowControl w:val="0"/>
              <w:rPr>
                <w:rFonts w:ascii="Arial" w:hAnsi="Arial" w:cs="Arial"/>
                <w:sz w:val="22"/>
                <w:szCs w:val="22"/>
                <w:lang w:val="en-GB"/>
              </w:rPr>
            </w:pPr>
          </w:p>
        </w:tc>
      </w:tr>
    </w:tbl>
    <w:p w14:paraId="1D878128" w14:textId="77777777" w:rsidR="00071880" w:rsidRPr="00832CD4" w:rsidRDefault="00071880" w:rsidP="00741D66">
      <w:pPr>
        <w:keepLines/>
        <w:widowControl w:val="0"/>
        <w:jc w:val="both"/>
        <w:rPr>
          <w:rFonts w:ascii="Arial" w:hAnsi="Arial"/>
          <w:sz w:val="22"/>
          <w:szCs w:val="22"/>
          <w:lang w:val="en-GB"/>
        </w:rPr>
      </w:pPr>
    </w:p>
    <w:sectPr w:rsidR="00071880" w:rsidRPr="00832CD4" w:rsidSect="00071880">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55FA" w14:textId="77777777" w:rsidR="00CA1BEC" w:rsidRDefault="00CA1BEC" w:rsidP="00D70048">
      <w:r>
        <w:separator/>
      </w:r>
    </w:p>
  </w:endnote>
  <w:endnote w:type="continuationSeparator" w:id="0">
    <w:p w14:paraId="6FEFA870" w14:textId="77777777" w:rsidR="00CA1BEC" w:rsidRDefault="00CA1BEC" w:rsidP="00D7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ADB9" w14:textId="77777777" w:rsidR="00CA1BEC" w:rsidRDefault="00CA1BEC" w:rsidP="00D70048">
      <w:r>
        <w:separator/>
      </w:r>
    </w:p>
  </w:footnote>
  <w:footnote w:type="continuationSeparator" w:id="0">
    <w:p w14:paraId="7FF6311B" w14:textId="77777777" w:rsidR="00CA1BEC" w:rsidRDefault="00CA1BEC" w:rsidP="00D70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7C6D"/>
    <w:multiLevelType w:val="hybridMultilevel"/>
    <w:tmpl w:val="88EC3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0441F8"/>
    <w:multiLevelType w:val="hybridMultilevel"/>
    <w:tmpl w:val="3DDEB9B8"/>
    <w:lvl w:ilvl="0" w:tplc="2B0852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CF728D3"/>
    <w:multiLevelType w:val="hybridMultilevel"/>
    <w:tmpl w:val="6FF6BADC"/>
    <w:lvl w:ilvl="0" w:tplc="ACDCDE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886295">
    <w:abstractNumId w:val="2"/>
  </w:num>
  <w:num w:numId="2" w16cid:durableId="595331216">
    <w:abstractNumId w:val="1"/>
  </w:num>
  <w:num w:numId="3" w16cid:durableId="205287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05"/>
    <w:rsid w:val="0000209A"/>
    <w:rsid w:val="00012C79"/>
    <w:rsid w:val="00062CD7"/>
    <w:rsid w:val="00071880"/>
    <w:rsid w:val="001636D4"/>
    <w:rsid w:val="00170150"/>
    <w:rsid w:val="001A5902"/>
    <w:rsid w:val="002145F8"/>
    <w:rsid w:val="00245F0A"/>
    <w:rsid w:val="002F1341"/>
    <w:rsid w:val="003020A6"/>
    <w:rsid w:val="00323942"/>
    <w:rsid w:val="003635BB"/>
    <w:rsid w:val="00382F3C"/>
    <w:rsid w:val="003A20BF"/>
    <w:rsid w:val="003B14AB"/>
    <w:rsid w:val="003E20F8"/>
    <w:rsid w:val="00410A1D"/>
    <w:rsid w:val="00444A4B"/>
    <w:rsid w:val="004465E8"/>
    <w:rsid w:val="00472D2E"/>
    <w:rsid w:val="004C743B"/>
    <w:rsid w:val="00546997"/>
    <w:rsid w:val="005812AA"/>
    <w:rsid w:val="005A3FB2"/>
    <w:rsid w:val="005B1857"/>
    <w:rsid w:val="005E05F4"/>
    <w:rsid w:val="00655215"/>
    <w:rsid w:val="00697C0D"/>
    <w:rsid w:val="00741D66"/>
    <w:rsid w:val="00804C47"/>
    <w:rsid w:val="00832CD4"/>
    <w:rsid w:val="008832E5"/>
    <w:rsid w:val="008A2F63"/>
    <w:rsid w:val="008B23D2"/>
    <w:rsid w:val="008B3A55"/>
    <w:rsid w:val="008B5660"/>
    <w:rsid w:val="008C64B1"/>
    <w:rsid w:val="00911D23"/>
    <w:rsid w:val="00914109"/>
    <w:rsid w:val="00923FBF"/>
    <w:rsid w:val="00986FDB"/>
    <w:rsid w:val="00A05E28"/>
    <w:rsid w:val="00A171E0"/>
    <w:rsid w:val="00B34E21"/>
    <w:rsid w:val="00B67E5A"/>
    <w:rsid w:val="00BA3405"/>
    <w:rsid w:val="00BB0767"/>
    <w:rsid w:val="00BD2209"/>
    <w:rsid w:val="00C60BCC"/>
    <w:rsid w:val="00C97C87"/>
    <w:rsid w:val="00CA1BEC"/>
    <w:rsid w:val="00CF1F44"/>
    <w:rsid w:val="00CF713E"/>
    <w:rsid w:val="00D70048"/>
    <w:rsid w:val="00E13498"/>
    <w:rsid w:val="00E55E6C"/>
    <w:rsid w:val="00E65410"/>
    <w:rsid w:val="00F77F57"/>
    <w:rsid w:val="00FA710E"/>
    <w:rsid w:val="00FE0D0A"/>
    <w:rsid w:val="00FF07FB"/>
    <w:rsid w:val="00FF6BF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148F"/>
  <w15:docId w15:val="{3A1129B9-582B-4A22-A6D1-23B4A7D4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DE"/>
  </w:style>
  <w:style w:type="paragraph" w:styleId="Heading2">
    <w:name w:val="heading 2"/>
    <w:basedOn w:val="Normal"/>
    <w:next w:val="Normal"/>
    <w:link w:val="Heading2Char"/>
    <w:uiPriority w:val="9"/>
    <w:semiHidden/>
    <w:unhideWhenUsed/>
    <w:qFormat/>
    <w:rsid w:val="006552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32CD4"/>
    <w:pPr>
      <w:keepNext/>
      <w:jc w:val="center"/>
      <w:outlineLvl w:val="2"/>
    </w:pPr>
    <w:rPr>
      <w:rFonts w:ascii="Times New Roman" w:eastAsia="Times New Roman" w:hAnsi="Times New Roman" w:cs="Times New Roman"/>
      <w:b/>
      <w:sz w:val="36"/>
      <w:szCs w:val="20"/>
      <w:lang w:val="en-GB" w:eastAsia="en-GB"/>
    </w:rPr>
  </w:style>
  <w:style w:type="paragraph" w:styleId="Heading5">
    <w:name w:val="heading 5"/>
    <w:basedOn w:val="Normal"/>
    <w:next w:val="Normal"/>
    <w:link w:val="Heading5Char"/>
    <w:qFormat/>
    <w:rsid w:val="00832CD4"/>
    <w:pPr>
      <w:keepNext/>
      <w:outlineLvl w:val="4"/>
    </w:pPr>
    <w:rPr>
      <w:rFonts w:ascii="Times New Roman" w:eastAsia="Times New Roman" w:hAnsi="Times New Roman" w:cs="Times New Roman"/>
      <w:b/>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209"/>
    <w:pPr>
      <w:ind w:left="720"/>
      <w:contextualSpacing/>
    </w:pPr>
  </w:style>
  <w:style w:type="character" w:customStyle="1" w:styleId="Heading3Char">
    <w:name w:val="Heading 3 Char"/>
    <w:basedOn w:val="DefaultParagraphFont"/>
    <w:link w:val="Heading3"/>
    <w:rsid w:val="00832CD4"/>
    <w:rPr>
      <w:rFonts w:ascii="Times New Roman" w:eastAsia="Times New Roman" w:hAnsi="Times New Roman" w:cs="Times New Roman"/>
      <w:b/>
      <w:sz w:val="36"/>
      <w:szCs w:val="20"/>
      <w:lang w:val="en-GB" w:eastAsia="en-GB"/>
    </w:rPr>
  </w:style>
  <w:style w:type="character" w:customStyle="1" w:styleId="Heading5Char">
    <w:name w:val="Heading 5 Char"/>
    <w:basedOn w:val="DefaultParagraphFont"/>
    <w:link w:val="Heading5"/>
    <w:rsid w:val="00832CD4"/>
    <w:rPr>
      <w:rFonts w:ascii="Times New Roman" w:eastAsia="Times New Roman" w:hAnsi="Times New Roman" w:cs="Times New Roman"/>
      <w:b/>
      <w:sz w:val="18"/>
      <w:szCs w:val="20"/>
      <w:lang w:val="en-GB" w:eastAsia="en-GB"/>
    </w:rPr>
  </w:style>
  <w:style w:type="paragraph" w:styleId="BodyText">
    <w:name w:val="Body Text"/>
    <w:basedOn w:val="Normal"/>
    <w:link w:val="BodyTextChar"/>
    <w:rsid w:val="00832CD4"/>
    <w:rPr>
      <w:rFonts w:ascii="Times New Roman" w:eastAsia="Times New Roman" w:hAnsi="Times New Roman" w:cs="Times New Roman"/>
      <w:sz w:val="18"/>
      <w:szCs w:val="20"/>
      <w:lang w:val="en-GB" w:eastAsia="en-GB"/>
    </w:rPr>
  </w:style>
  <w:style w:type="character" w:customStyle="1" w:styleId="BodyTextChar">
    <w:name w:val="Body Text Char"/>
    <w:basedOn w:val="DefaultParagraphFont"/>
    <w:link w:val="BodyText"/>
    <w:rsid w:val="00832CD4"/>
    <w:rPr>
      <w:rFonts w:ascii="Times New Roman" w:eastAsia="Times New Roman" w:hAnsi="Times New Roman" w:cs="Times New Roman"/>
      <w:sz w:val="18"/>
      <w:szCs w:val="20"/>
      <w:lang w:val="en-GB" w:eastAsia="en-GB"/>
    </w:rPr>
  </w:style>
  <w:style w:type="paragraph" w:customStyle="1" w:styleId="DefaultText">
    <w:name w:val="Default Text"/>
    <w:basedOn w:val="Normal"/>
    <w:rsid w:val="00923FBF"/>
    <w:pPr>
      <w:overflowPunct w:val="0"/>
      <w:autoSpaceDE w:val="0"/>
      <w:autoSpaceDN w:val="0"/>
      <w:adjustRightInd w:val="0"/>
      <w:jc w:val="both"/>
      <w:textAlignment w:val="baseline"/>
    </w:pPr>
    <w:rPr>
      <w:rFonts w:ascii="Arial" w:eastAsia="Times New Roman" w:hAnsi="Arial" w:cs="Times New Roman"/>
      <w:szCs w:val="20"/>
      <w:lang w:val="en-GB"/>
    </w:rPr>
  </w:style>
  <w:style w:type="character" w:customStyle="1" w:styleId="Heading2Char">
    <w:name w:val="Heading 2 Char"/>
    <w:basedOn w:val="DefaultParagraphFont"/>
    <w:link w:val="Heading2"/>
    <w:uiPriority w:val="9"/>
    <w:semiHidden/>
    <w:rsid w:val="00655215"/>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70048"/>
    <w:pPr>
      <w:tabs>
        <w:tab w:val="center" w:pos="4513"/>
        <w:tab w:val="right" w:pos="9026"/>
      </w:tabs>
    </w:pPr>
  </w:style>
  <w:style w:type="character" w:customStyle="1" w:styleId="HeaderChar">
    <w:name w:val="Header Char"/>
    <w:basedOn w:val="DefaultParagraphFont"/>
    <w:link w:val="Header"/>
    <w:uiPriority w:val="99"/>
    <w:rsid w:val="00D70048"/>
  </w:style>
  <w:style w:type="paragraph" w:styleId="Footer">
    <w:name w:val="footer"/>
    <w:basedOn w:val="Normal"/>
    <w:link w:val="FooterChar"/>
    <w:uiPriority w:val="99"/>
    <w:unhideWhenUsed/>
    <w:rsid w:val="00D70048"/>
    <w:pPr>
      <w:tabs>
        <w:tab w:val="center" w:pos="4513"/>
        <w:tab w:val="right" w:pos="9026"/>
      </w:tabs>
    </w:pPr>
  </w:style>
  <w:style w:type="character" w:customStyle="1" w:styleId="FooterChar">
    <w:name w:val="Footer Char"/>
    <w:basedOn w:val="DefaultParagraphFont"/>
    <w:link w:val="Footer"/>
    <w:uiPriority w:val="99"/>
    <w:rsid w:val="00D7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 Donald</dc:creator>
  <cp:lastModifiedBy>Emma Mulcrow</cp:lastModifiedBy>
  <cp:revision>2</cp:revision>
  <cp:lastPrinted>2017-12-19T11:30:00Z</cp:lastPrinted>
  <dcterms:created xsi:type="dcterms:W3CDTF">2025-04-09T09:55:00Z</dcterms:created>
  <dcterms:modified xsi:type="dcterms:W3CDTF">2025-04-09T09:55:00Z</dcterms:modified>
</cp:coreProperties>
</file>